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EC" w:rsidRPr="00630401" w:rsidRDefault="00CB61EC" w:rsidP="00630401">
      <w:pPr>
        <w:pStyle w:val="a3"/>
        <w:rPr>
          <w:b/>
          <w:szCs w:val="28"/>
        </w:rPr>
      </w:pPr>
      <w:r w:rsidRPr="00630401">
        <w:rPr>
          <w:b/>
          <w:szCs w:val="28"/>
          <w:lang w:val="en-US"/>
        </w:rPr>
        <w:t>ON BEHALF</w:t>
      </w:r>
      <w:r w:rsidRPr="00630401">
        <w:rPr>
          <w:b/>
          <w:szCs w:val="28"/>
        </w:rPr>
        <w:t xml:space="preserve"> OF</w:t>
      </w:r>
      <w:r w:rsidRPr="00630401">
        <w:rPr>
          <w:b/>
          <w:szCs w:val="28"/>
          <w:lang w:val="en-US"/>
        </w:rPr>
        <w:t xml:space="preserve"> THE </w:t>
      </w:r>
      <w:r w:rsidRPr="00630401">
        <w:rPr>
          <w:b/>
          <w:szCs w:val="28"/>
        </w:rPr>
        <w:t>REPUBLIC OF AZERBAIJAN</w:t>
      </w:r>
    </w:p>
    <w:p w:rsidR="00CB61EC" w:rsidRPr="00630401" w:rsidRDefault="00CB61EC" w:rsidP="00630401">
      <w:pPr>
        <w:pStyle w:val="a5"/>
        <w:rPr>
          <w:b/>
          <w:szCs w:val="28"/>
        </w:rPr>
      </w:pPr>
    </w:p>
    <w:p w:rsidR="00CB61EC" w:rsidRPr="00630401" w:rsidRDefault="00CB61EC" w:rsidP="00630401">
      <w:pPr>
        <w:pStyle w:val="a5"/>
        <w:rPr>
          <w:b/>
          <w:szCs w:val="28"/>
        </w:rPr>
      </w:pPr>
      <w:r w:rsidRPr="00630401">
        <w:rPr>
          <w:b/>
          <w:szCs w:val="28"/>
        </w:rPr>
        <w:t>DECISION</w:t>
      </w:r>
    </w:p>
    <w:p w:rsidR="00CB61EC" w:rsidRPr="00630401" w:rsidRDefault="00CB61EC" w:rsidP="00630401">
      <w:pPr>
        <w:pStyle w:val="5"/>
        <w:spacing w:line="240" w:lineRule="auto"/>
        <w:rPr>
          <w:rFonts w:ascii="Times New Roman" w:hAnsi="Times New Roman"/>
          <w:sz w:val="28"/>
          <w:szCs w:val="28"/>
          <w:lang w:val="en-US"/>
        </w:rPr>
      </w:pPr>
    </w:p>
    <w:p w:rsidR="00823C7A" w:rsidRPr="00630401" w:rsidRDefault="00CB61EC" w:rsidP="00630401">
      <w:pPr>
        <w:pStyle w:val="5"/>
        <w:spacing w:line="240" w:lineRule="auto"/>
        <w:rPr>
          <w:rFonts w:ascii="Times New Roman" w:hAnsi="Times New Roman"/>
          <w:sz w:val="28"/>
          <w:szCs w:val="28"/>
          <w:lang w:val="en-US"/>
        </w:rPr>
      </w:pPr>
      <w:r w:rsidRPr="00630401">
        <w:rPr>
          <w:rFonts w:ascii="Times New Roman" w:hAnsi="Times New Roman"/>
          <w:sz w:val="28"/>
          <w:szCs w:val="28"/>
          <w:lang w:val="en-US"/>
        </w:rPr>
        <w:t xml:space="preserve">OF </w:t>
      </w:r>
      <w:r w:rsidR="00823C7A" w:rsidRPr="00630401">
        <w:rPr>
          <w:rFonts w:ascii="Times New Roman" w:hAnsi="Times New Roman"/>
          <w:sz w:val="28"/>
          <w:szCs w:val="28"/>
          <w:lang w:val="en-US"/>
        </w:rPr>
        <w:t xml:space="preserve">THE </w:t>
      </w:r>
      <w:r w:rsidRPr="00630401">
        <w:rPr>
          <w:rFonts w:ascii="Times New Roman" w:hAnsi="Times New Roman"/>
          <w:sz w:val="28"/>
          <w:szCs w:val="28"/>
          <w:lang w:val="en-US"/>
        </w:rPr>
        <w:t xml:space="preserve">CONSTITUTIONAL COURT </w:t>
      </w:r>
    </w:p>
    <w:p w:rsidR="00630401" w:rsidRPr="00630401" w:rsidRDefault="00630401" w:rsidP="00630401">
      <w:pPr>
        <w:pStyle w:val="5"/>
        <w:spacing w:line="240" w:lineRule="auto"/>
        <w:rPr>
          <w:rFonts w:ascii="Times New Roman" w:hAnsi="Times New Roman"/>
          <w:sz w:val="28"/>
          <w:szCs w:val="28"/>
          <w:lang w:val="en-US"/>
        </w:rPr>
      </w:pPr>
    </w:p>
    <w:p w:rsidR="00CB61EC" w:rsidRPr="00630401" w:rsidRDefault="00CB61EC" w:rsidP="00630401">
      <w:pPr>
        <w:pStyle w:val="5"/>
        <w:spacing w:line="240" w:lineRule="auto"/>
        <w:rPr>
          <w:rFonts w:ascii="Times New Roman" w:hAnsi="Times New Roman"/>
          <w:sz w:val="28"/>
          <w:szCs w:val="28"/>
          <w:lang w:val="en-US"/>
        </w:rPr>
      </w:pPr>
      <w:r w:rsidRPr="00630401">
        <w:rPr>
          <w:rFonts w:ascii="Times New Roman" w:hAnsi="Times New Roman"/>
          <w:sz w:val="28"/>
          <w:szCs w:val="28"/>
          <w:lang w:val="en-US"/>
        </w:rPr>
        <w:t>OF THE REPUBLIC OF AZERBAIJAN</w:t>
      </w:r>
    </w:p>
    <w:p w:rsidR="00CB61EC" w:rsidRPr="00630401" w:rsidRDefault="00CB61EC" w:rsidP="00630401">
      <w:pPr>
        <w:pStyle w:val="a7"/>
        <w:rPr>
          <w:i/>
          <w:szCs w:val="28"/>
          <w:lang w:val="en-US"/>
        </w:rPr>
      </w:pPr>
    </w:p>
    <w:p w:rsidR="00CB61EC" w:rsidRPr="00630401" w:rsidRDefault="00CB61EC" w:rsidP="00630401">
      <w:pPr>
        <w:pStyle w:val="a7"/>
        <w:rPr>
          <w:i/>
          <w:szCs w:val="28"/>
        </w:rPr>
      </w:pPr>
      <w:r w:rsidRPr="00630401">
        <w:rPr>
          <w:i/>
          <w:szCs w:val="28"/>
        </w:rPr>
        <w:t>On interpretation of</w:t>
      </w:r>
      <w:r w:rsidRPr="00630401">
        <w:rPr>
          <w:i/>
          <w:szCs w:val="28"/>
          <w:lang w:val="en-US"/>
        </w:rPr>
        <w:t xml:space="preserve"> </w:t>
      </w:r>
      <w:r w:rsidRPr="00630401">
        <w:rPr>
          <w:i/>
          <w:szCs w:val="28"/>
        </w:rPr>
        <w:t>Article</w:t>
      </w:r>
      <w:r w:rsidR="000173EA" w:rsidRPr="00630401">
        <w:rPr>
          <w:i/>
          <w:szCs w:val="28"/>
        </w:rPr>
        <w:t>s</w:t>
      </w:r>
      <w:r w:rsidRPr="00630401">
        <w:rPr>
          <w:i/>
          <w:szCs w:val="28"/>
        </w:rPr>
        <w:t xml:space="preserve"> </w:t>
      </w:r>
      <w:r w:rsidR="000173EA" w:rsidRPr="00630401">
        <w:rPr>
          <w:i/>
          <w:szCs w:val="28"/>
        </w:rPr>
        <w:t xml:space="preserve">46.2, 46.3 </w:t>
      </w:r>
      <w:r w:rsidRPr="00630401">
        <w:rPr>
          <w:i/>
          <w:szCs w:val="28"/>
        </w:rPr>
        <w:t xml:space="preserve">of the </w:t>
      </w:r>
      <w:r w:rsidRPr="00630401">
        <w:rPr>
          <w:i/>
          <w:szCs w:val="28"/>
          <w:lang w:val="en-US"/>
        </w:rPr>
        <w:t>Criminal Code</w:t>
      </w:r>
      <w:r w:rsidRPr="00630401">
        <w:rPr>
          <w:i/>
          <w:szCs w:val="28"/>
        </w:rPr>
        <w:t xml:space="preserve"> </w:t>
      </w:r>
    </w:p>
    <w:p w:rsidR="000173EA" w:rsidRPr="00630401" w:rsidRDefault="00CB61EC" w:rsidP="00630401">
      <w:pPr>
        <w:pStyle w:val="a7"/>
        <w:rPr>
          <w:i/>
          <w:szCs w:val="28"/>
        </w:rPr>
      </w:pPr>
      <w:proofErr w:type="gramStart"/>
      <w:r w:rsidRPr="00630401">
        <w:rPr>
          <w:i/>
          <w:szCs w:val="28"/>
        </w:rPr>
        <w:t>of</w:t>
      </w:r>
      <w:proofErr w:type="gramEnd"/>
      <w:r w:rsidRPr="00630401">
        <w:rPr>
          <w:i/>
          <w:szCs w:val="28"/>
        </w:rPr>
        <w:t xml:space="preserve"> the Republic of Azerbaijan </w:t>
      </w:r>
      <w:r w:rsidR="000173EA" w:rsidRPr="00630401">
        <w:rPr>
          <w:i/>
          <w:szCs w:val="28"/>
        </w:rPr>
        <w:t xml:space="preserve">and Article 346.1.14 of the </w:t>
      </w:r>
      <w:r w:rsidR="000173EA" w:rsidRPr="00630401">
        <w:rPr>
          <w:i/>
          <w:szCs w:val="28"/>
          <w:lang w:val="en-US"/>
        </w:rPr>
        <w:t>Criminal Procedure Code</w:t>
      </w:r>
      <w:r w:rsidR="000173EA" w:rsidRPr="00630401">
        <w:rPr>
          <w:i/>
          <w:szCs w:val="28"/>
        </w:rPr>
        <w:t xml:space="preserve"> </w:t>
      </w:r>
    </w:p>
    <w:p w:rsidR="00CB61EC" w:rsidRPr="00630401" w:rsidRDefault="000173EA" w:rsidP="00630401">
      <w:pPr>
        <w:pStyle w:val="a7"/>
        <w:rPr>
          <w:i/>
          <w:szCs w:val="28"/>
        </w:rPr>
      </w:pPr>
      <w:proofErr w:type="gramStart"/>
      <w:r w:rsidRPr="00630401">
        <w:rPr>
          <w:i/>
          <w:szCs w:val="28"/>
        </w:rPr>
        <w:t>of</w:t>
      </w:r>
      <w:proofErr w:type="gramEnd"/>
      <w:r w:rsidRPr="00630401">
        <w:rPr>
          <w:i/>
          <w:szCs w:val="28"/>
        </w:rPr>
        <w:t xml:space="preserve"> the Republic of Azerbaijan</w:t>
      </w:r>
    </w:p>
    <w:p w:rsidR="00CB61EC" w:rsidRPr="00630401" w:rsidRDefault="00CB61EC" w:rsidP="00630401">
      <w:pPr>
        <w:pStyle w:val="a7"/>
        <w:rPr>
          <w:i/>
          <w:szCs w:val="28"/>
        </w:rPr>
      </w:pPr>
    </w:p>
    <w:p w:rsidR="00CB61EC" w:rsidRPr="00630401" w:rsidRDefault="00CB61EC" w:rsidP="00630401">
      <w:pPr>
        <w:pStyle w:val="1"/>
        <w:ind w:firstLine="567"/>
        <w:rPr>
          <w:szCs w:val="28"/>
        </w:rPr>
      </w:pPr>
      <w:r w:rsidRPr="00630401">
        <w:rPr>
          <w:szCs w:val="28"/>
        </w:rPr>
        <w:t>1</w:t>
      </w:r>
      <w:r w:rsidR="000173EA" w:rsidRPr="00630401">
        <w:rPr>
          <w:szCs w:val="28"/>
        </w:rPr>
        <w:t>4</w:t>
      </w:r>
      <w:r w:rsidRPr="00630401">
        <w:rPr>
          <w:szCs w:val="28"/>
        </w:rPr>
        <w:t xml:space="preserve"> </w:t>
      </w:r>
      <w:r w:rsidR="000173EA" w:rsidRPr="00630401">
        <w:rPr>
          <w:szCs w:val="28"/>
        </w:rPr>
        <w:t>Novem</w:t>
      </w:r>
      <w:r w:rsidRPr="00630401">
        <w:rPr>
          <w:szCs w:val="28"/>
        </w:rPr>
        <w:t xml:space="preserve">ber, 2011 </w:t>
      </w:r>
      <w:r w:rsidRPr="00630401">
        <w:rPr>
          <w:szCs w:val="28"/>
        </w:rPr>
        <w:tab/>
      </w:r>
      <w:r w:rsidRPr="00630401">
        <w:rPr>
          <w:szCs w:val="28"/>
        </w:rPr>
        <w:tab/>
        <w:t xml:space="preserve"> </w:t>
      </w:r>
      <w:r w:rsidRPr="00630401">
        <w:rPr>
          <w:szCs w:val="28"/>
        </w:rPr>
        <w:tab/>
      </w:r>
      <w:r w:rsidRPr="00630401">
        <w:rPr>
          <w:szCs w:val="28"/>
        </w:rPr>
        <w:tab/>
      </w:r>
      <w:r w:rsidRPr="00630401">
        <w:rPr>
          <w:szCs w:val="28"/>
        </w:rPr>
        <w:tab/>
      </w:r>
      <w:r w:rsidRPr="00630401">
        <w:rPr>
          <w:szCs w:val="28"/>
        </w:rPr>
        <w:tab/>
      </w:r>
      <w:r w:rsidRPr="00630401">
        <w:rPr>
          <w:szCs w:val="28"/>
        </w:rPr>
        <w:tab/>
        <w:t>Baku city</w:t>
      </w:r>
    </w:p>
    <w:p w:rsidR="00CB61EC" w:rsidRPr="00630401" w:rsidRDefault="00CB61EC" w:rsidP="00630401">
      <w:pPr>
        <w:ind w:firstLine="567"/>
        <w:rPr>
          <w:rFonts w:ascii="Times New Roman" w:hAnsi="Times New Roman" w:cs="Times New Roman"/>
          <w:sz w:val="28"/>
          <w:szCs w:val="28"/>
          <w:lang w:val="en-US"/>
        </w:rPr>
      </w:pPr>
    </w:p>
    <w:p w:rsidR="00CB61EC" w:rsidRPr="00630401" w:rsidRDefault="00CB61EC" w:rsidP="00630401">
      <w:pPr>
        <w:ind w:firstLine="567"/>
        <w:rPr>
          <w:rFonts w:ascii="Times New Roman" w:hAnsi="Times New Roman" w:cs="Times New Roman"/>
          <w:sz w:val="28"/>
          <w:szCs w:val="28"/>
          <w:lang w:val="en-GB"/>
        </w:rPr>
      </w:pPr>
      <w:r w:rsidRPr="00630401">
        <w:rPr>
          <w:rFonts w:ascii="Times New Roman" w:hAnsi="Times New Roman" w:cs="Times New Roman"/>
          <w:sz w:val="28"/>
          <w:szCs w:val="28"/>
          <w:lang w:val="en-GB"/>
        </w:rPr>
        <w:t xml:space="preserve">The Plenum of the Constitutional Court of the Republic of Azerbaijan composed of </w:t>
      </w:r>
      <w:proofErr w:type="spellStart"/>
      <w:r w:rsidRPr="00630401">
        <w:rPr>
          <w:rFonts w:ascii="Times New Roman" w:hAnsi="Times New Roman" w:cs="Times New Roman"/>
          <w:sz w:val="28"/>
          <w:szCs w:val="28"/>
          <w:lang w:val="en-GB"/>
        </w:rPr>
        <w:t>Farhad</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Abdullayev</w:t>
      </w:r>
      <w:proofErr w:type="spellEnd"/>
      <w:r w:rsidRPr="00630401">
        <w:rPr>
          <w:rFonts w:ascii="Times New Roman" w:hAnsi="Times New Roman" w:cs="Times New Roman"/>
          <w:sz w:val="28"/>
          <w:szCs w:val="28"/>
          <w:lang w:val="en-GB"/>
        </w:rPr>
        <w:t xml:space="preserve"> (Chairman), </w:t>
      </w:r>
      <w:proofErr w:type="spellStart"/>
      <w:r w:rsidRPr="00630401">
        <w:rPr>
          <w:rFonts w:ascii="Times New Roman" w:hAnsi="Times New Roman" w:cs="Times New Roman"/>
          <w:sz w:val="28"/>
          <w:szCs w:val="28"/>
          <w:lang w:val="en-GB"/>
        </w:rPr>
        <w:t>Sona</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Salmanova</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Fikret</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Babayev</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Sudaba</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Hasanova</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Rovshan</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Ismaylov</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Jeyhun</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Garajayev</w:t>
      </w:r>
      <w:proofErr w:type="spellEnd"/>
      <w:r w:rsidRPr="00630401">
        <w:rPr>
          <w:rFonts w:ascii="Times New Roman" w:hAnsi="Times New Roman" w:cs="Times New Roman"/>
          <w:sz w:val="28"/>
          <w:szCs w:val="28"/>
          <w:lang w:val="en-GB"/>
        </w:rPr>
        <w:t xml:space="preserve">, Rafael </w:t>
      </w:r>
      <w:proofErr w:type="spellStart"/>
      <w:r w:rsidRPr="00630401">
        <w:rPr>
          <w:rFonts w:ascii="Times New Roman" w:hAnsi="Times New Roman" w:cs="Times New Roman"/>
          <w:sz w:val="28"/>
          <w:szCs w:val="28"/>
          <w:lang w:val="en-GB"/>
        </w:rPr>
        <w:t>Gvaladze</w:t>
      </w:r>
      <w:proofErr w:type="spellEnd"/>
      <w:r w:rsidR="000173EA" w:rsidRPr="00630401">
        <w:rPr>
          <w:rFonts w:ascii="Times New Roman" w:hAnsi="Times New Roman" w:cs="Times New Roman"/>
          <w:sz w:val="28"/>
          <w:szCs w:val="28"/>
          <w:lang w:val="en-GB"/>
        </w:rPr>
        <w:t xml:space="preserve"> (Reporter-Judge)</w:t>
      </w:r>
      <w:r w:rsidRPr="00630401">
        <w:rPr>
          <w:rFonts w:ascii="Times New Roman" w:hAnsi="Times New Roman" w:cs="Times New Roman"/>
          <w:sz w:val="28"/>
          <w:szCs w:val="28"/>
          <w:lang w:val="en-GB"/>
        </w:rPr>
        <w:t xml:space="preserve">, Isa </w:t>
      </w:r>
      <w:proofErr w:type="spellStart"/>
      <w:r w:rsidRPr="00630401">
        <w:rPr>
          <w:rFonts w:ascii="Times New Roman" w:hAnsi="Times New Roman" w:cs="Times New Roman"/>
          <w:sz w:val="28"/>
          <w:szCs w:val="28"/>
          <w:lang w:val="en-GB"/>
        </w:rPr>
        <w:t>Najafov</w:t>
      </w:r>
      <w:proofErr w:type="spellEnd"/>
      <w:r w:rsidRPr="00630401">
        <w:rPr>
          <w:rFonts w:ascii="Times New Roman" w:hAnsi="Times New Roman" w:cs="Times New Roman"/>
          <w:sz w:val="28"/>
          <w:szCs w:val="28"/>
          <w:lang w:val="en-GB"/>
        </w:rPr>
        <w:t xml:space="preserve"> and </w:t>
      </w:r>
      <w:proofErr w:type="spellStart"/>
      <w:r w:rsidRPr="00630401">
        <w:rPr>
          <w:rFonts w:ascii="Times New Roman" w:hAnsi="Times New Roman" w:cs="Times New Roman"/>
          <w:sz w:val="28"/>
          <w:szCs w:val="28"/>
          <w:lang w:val="en-GB"/>
        </w:rPr>
        <w:t>Kamran</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Shafiyev</w:t>
      </w:r>
      <w:proofErr w:type="spellEnd"/>
      <w:r w:rsidRPr="00630401">
        <w:rPr>
          <w:rFonts w:ascii="Times New Roman" w:hAnsi="Times New Roman" w:cs="Times New Roman"/>
          <w:sz w:val="28"/>
          <w:szCs w:val="28"/>
          <w:lang w:val="en-GB"/>
        </w:rPr>
        <w:t xml:space="preserve">; </w:t>
      </w:r>
    </w:p>
    <w:p w:rsidR="00CB61EC" w:rsidRPr="00630401" w:rsidRDefault="00CB61EC" w:rsidP="00630401">
      <w:pPr>
        <w:ind w:firstLine="567"/>
        <w:rPr>
          <w:rFonts w:ascii="Times New Roman" w:hAnsi="Times New Roman" w:cs="Times New Roman"/>
          <w:sz w:val="28"/>
          <w:szCs w:val="28"/>
          <w:lang w:val="en-GB"/>
        </w:rPr>
      </w:pPr>
      <w:proofErr w:type="gramStart"/>
      <w:r w:rsidRPr="00630401">
        <w:rPr>
          <w:rFonts w:ascii="Times New Roman" w:hAnsi="Times New Roman" w:cs="Times New Roman"/>
          <w:sz w:val="28"/>
          <w:szCs w:val="28"/>
          <w:lang w:val="en-GB"/>
        </w:rPr>
        <w:t>attended</w:t>
      </w:r>
      <w:proofErr w:type="gramEnd"/>
      <w:r w:rsidRPr="00630401">
        <w:rPr>
          <w:rFonts w:ascii="Times New Roman" w:hAnsi="Times New Roman" w:cs="Times New Roman"/>
          <w:sz w:val="28"/>
          <w:szCs w:val="28"/>
          <w:lang w:val="en-GB"/>
        </w:rPr>
        <w:t xml:space="preserve"> by the Court Clerk </w:t>
      </w:r>
      <w:proofErr w:type="spellStart"/>
      <w:r w:rsidRPr="00630401">
        <w:rPr>
          <w:rFonts w:ascii="Times New Roman" w:hAnsi="Times New Roman" w:cs="Times New Roman"/>
          <w:sz w:val="28"/>
          <w:szCs w:val="28"/>
          <w:lang w:val="en-GB"/>
        </w:rPr>
        <w:t>I.Ismayilov</w:t>
      </w:r>
      <w:proofErr w:type="spellEnd"/>
      <w:r w:rsidRPr="00630401">
        <w:rPr>
          <w:rFonts w:ascii="Times New Roman" w:hAnsi="Times New Roman" w:cs="Times New Roman"/>
          <w:sz w:val="28"/>
          <w:szCs w:val="28"/>
          <w:lang w:val="en-GB"/>
        </w:rPr>
        <w:t>,</w:t>
      </w:r>
    </w:p>
    <w:p w:rsidR="00CB61EC" w:rsidRPr="00630401" w:rsidRDefault="00CB61EC" w:rsidP="00630401">
      <w:pPr>
        <w:pStyle w:val="2"/>
        <w:ind w:firstLine="567"/>
        <w:rPr>
          <w:szCs w:val="28"/>
          <w:lang w:val="en-US"/>
        </w:rPr>
      </w:pPr>
      <w:r w:rsidRPr="00630401">
        <w:rPr>
          <w:szCs w:val="28"/>
          <w:lang w:val="en-US"/>
        </w:rPr>
        <w:t xml:space="preserve">the legal representatives of the subjects interested in special constitutional proceedings: </w:t>
      </w:r>
      <w:proofErr w:type="spellStart"/>
      <w:r w:rsidRPr="00630401">
        <w:rPr>
          <w:rFonts w:eastAsia="Calibri"/>
          <w:szCs w:val="28"/>
        </w:rPr>
        <w:t>Ilgar</w:t>
      </w:r>
      <w:proofErr w:type="spellEnd"/>
      <w:r w:rsidRPr="00630401">
        <w:rPr>
          <w:rFonts w:eastAsia="Calibri"/>
          <w:szCs w:val="28"/>
        </w:rPr>
        <w:t xml:space="preserve"> </w:t>
      </w:r>
      <w:proofErr w:type="spellStart"/>
      <w:r w:rsidRPr="00630401">
        <w:rPr>
          <w:rFonts w:eastAsia="Calibri"/>
          <w:szCs w:val="28"/>
          <w:lang w:val="en-US"/>
        </w:rPr>
        <w:t>Jafarov</w:t>
      </w:r>
      <w:proofErr w:type="spellEnd"/>
      <w:r w:rsidRPr="00630401">
        <w:rPr>
          <w:rFonts w:eastAsia="Calibri"/>
          <w:szCs w:val="28"/>
          <w:lang w:val="en-US"/>
        </w:rPr>
        <w:t xml:space="preserve">, Head of Department for the Maintenance of State Prosecution of the </w:t>
      </w:r>
      <w:r w:rsidRPr="00630401">
        <w:rPr>
          <w:szCs w:val="28"/>
          <w:lang w:val="en-US"/>
        </w:rPr>
        <w:t>Prosecutor’s Office</w:t>
      </w:r>
      <w:r w:rsidRPr="00630401">
        <w:rPr>
          <w:rFonts w:eastAsia="Calibri"/>
          <w:szCs w:val="28"/>
          <w:lang w:val="en-US"/>
        </w:rPr>
        <w:t xml:space="preserve"> of the Republic of Azerbaijan, </w:t>
      </w:r>
      <w:proofErr w:type="spellStart"/>
      <w:r w:rsidR="003F4485" w:rsidRPr="00630401">
        <w:rPr>
          <w:rFonts w:eastAsia="Calibri"/>
          <w:szCs w:val="28"/>
          <w:lang w:val="en-US"/>
        </w:rPr>
        <w:t>Eldar</w:t>
      </w:r>
      <w:proofErr w:type="spellEnd"/>
      <w:r w:rsidR="003F4485" w:rsidRPr="00630401">
        <w:rPr>
          <w:rFonts w:eastAsia="Calibri"/>
          <w:szCs w:val="28"/>
          <w:lang w:val="en-US"/>
        </w:rPr>
        <w:t xml:space="preserve"> </w:t>
      </w:r>
      <w:proofErr w:type="spellStart"/>
      <w:r w:rsidR="003F4485" w:rsidRPr="00630401">
        <w:rPr>
          <w:rFonts w:eastAsia="Calibri"/>
          <w:szCs w:val="28"/>
          <w:lang w:val="en-US"/>
        </w:rPr>
        <w:t>Askerov</w:t>
      </w:r>
      <w:proofErr w:type="spellEnd"/>
      <w:r w:rsidR="003F4485" w:rsidRPr="00630401">
        <w:rPr>
          <w:rFonts w:eastAsia="Calibri"/>
          <w:szCs w:val="28"/>
          <w:lang w:val="en-US"/>
        </w:rPr>
        <w:t xml:space="preserve">, senior adviser of Department for Administrative and Military Legislation of </w:t>
      </w:r>
      <w:proofErr w:type="spellStart"/>
      <w:r w:rsidR="003F4485" w:rsidRPr="00630401">
        <w:rPr>
          <w:rFonts w:eastAsia="Calibri"/>
          <w:szCs w:val="28"/>
          <w:lang w:val="en-US"/>
        </w:rPr>
        <w:t>Milli</w:t>
      </w:r>
      <w:proofErr w:type="spellEnd"/>
      <w:r w:rsidR="003F4485" w:rsidRPr="00630401">
        <w:rPr>
          <w:rFonts w:eastAsia="Calibri"/>
          <w:szCs w:val="28"/>
          <w:lang w:val="en-US"/>
        </w:rPr>
        <w:t xml:space="preserve"> </w:t>
      </w:r>
      <w:proofErr w:type="spellStart"/>
      <w:r w:rsidR="003F4485" w:rsidRPr="00630401">
        <w:rPr>
          <w:rFonts w:eastAsia="Calibri"/>
          <w:szCs w:val="28"/>
          <w:lang w:val="en-US"/>
        </w:rPr>
        <w:t>Majlis</w:t>
      </w:r>
      <w:proofErr w:type="spellEnd"/>
      <w:r w:rsidR="003F4485" w:rsidRPr="00630401">
        <w:rPr>
          <w:rFonts w:eastAsia="Calibri"/>
          <w:szCs w:val="28"/>
          <w:lang w:val="en-US"/>
        </w:rPr>
        <w:t xml:space="preserve"> of the Republic of Azerbaijan</w:t>
      </w:r>
      <w:r w:rsidRPr="00630401">
        <w:rPr>
          <w:rFonts w:eastAsia="Calibri"/>
          <w:szCs w:val="28"/>
          <w:lang w:val="en-US"/>
        </w:rPr>
        <w:t>,</w:t>
      </w:r>
      <w:r w:rsidRPr="00630401">
        <w:rPr>
          <w:szCs w:val="28"/>
          <w:lang w:val="en-US"/>
        </w:rPr>
        <w:t xml:space="preserve"> </w:t>
      </w:r>
    </w:p>
    <w:p w:rsidR="00CB61EC" w:rsidRPr="00630401" w:rsidRDefault="00CB61EC" w:rsidP="00630401">
      <w:pPr>
        <w:pStyle w:val="2"/>
        <w:ind w:firstLine="567"/>
        <w:rPr>
          <w:szCs w:val="28"/>
        </w:rPr>
      </w:pPr>
      <w:proofErr w:type="gramStart"/>
      <w:r w:rsidRPr="00630401">
        <w:rPr>
          <w:szCs w:val="28"/>
          <w:lang w:val="en-US"/>
        </w:rPr>
        <w:t>the</w:t>
      </w:r>
      <w:proofErr w:type="gramEnd"/>
      <w:r w:rsidRPr="00630401">
        <w:rPr>
          <w:szCs w:val="28"/>
          <w:lang w:val="en-US"/>
        </w:rPr>
        <w:t xml:space="preserve"> expert: </w:t>
      </w:r>
      <w:r w:rsidRPr="00630401">
        <w:rPr>
          <w:szCs w:val="28"/>
        </w:rPr>
        <w:t xml:space="preserve">professor </w:t>
      </w:r>
      <w:proofErr w:type="spellStart"/>
      <w:r w:rsidRPr="00630401">
        <w:rPr>
          <w:szCs w:val="28"/>
        </w:rPr>
        <w:t>Firuddin</w:t>
      </w:r>
      <w:proofErr w:type="spellEnd"/>
      <w:r w:rsidRPr="00630401">
        <w:rPr>
          <w:szCs w:val="28"/>
        </w:rPr>
        <w:t xml:space="preserve"> </w:t>
      </w:r>
      <w:proofErr w:type="spellStart"/>
      <w:r w:rsidRPr="00630401">
        <w:rPr>
          <w:szCs w:val="28"/>
        </w:rPr>
        <w:t>Samandarov</w:t>
      </w:r>
      <w:proofErr w:type="spellEnd"/>
      <w:r w:rsidRPr="00630401">
        <w:rPr>
          <w:szCs w:val="28"/>
        </w:rPr>
        <w:t xml:space="preserve">, Head of the Law Department of Baku State University, Doctor of Legal Sciences; </w:t>
      </w:r>
    </w:p>
    <w:p w:rsidR="00CB61EC" w:rsidRPr="00630401" w:rsidRDefault="00CB61EC" w:rsidP="00630401">
      <w:pPr>
        <w:pStyle w:val="2"/>
        <w:ind w:firstLine="567"/>
        <w:rPr>
          <w:szCs w:val="28"/>
          <w:lang w:val="en-US"/>
        </w:rPr>
      </w:pPr>
      <w:r w:rsidRPr="00630401">
        <w:rPr>
          <w:szCs w:val="28"/>
        </w:rPr>
        <w:t>specialist</w:t>
      </w:r>
      <w:r w:rsidR="003F4485" w:rsidRPr="00630401">
        <w:rPr>
          <w:szCs w:val="28"/>
        </w:rPr>
        <w:t>s</w:t>
      </w:r>
      <w:r w:rsidRPr="00630401">
        <w:rPr>
          <w:szCs w:val="28"/>
        </w:rPr>
        <w:t xml:space="preserve">: </w:t>
      </w:r>
      <w:proofErr w:type="spellStart"/>
      <w:r w:rsidRPr="00630401">
        <w:rPr>
          <w:szCs w:val="28"/>
          <w:lang w:val="en-US"/>
        </w:rPr>
        <w:t>Shahin</w:t>
      </w:r>
      <w:proofErr w:type="spellEnd"/>
      <w:r w:rsidRPr="00630401">
        <w:rPr>
          <w:szCs w:val="28"/>
          <w:lang w:val="en-US"/>
        </w:rPr>
        <w:t xml:space="preserve"> </w:t>
      </w:r>
      <w:proofErr w:type="spellStart"/>
      <w:r w:rsidRPr="00630401">
        <w:rPr>
          <w:szCs w:val="28"/>
          <w:lang w:val="en-US"/>
        </w:rPr>
        <w:t>Yusifov</w:t>
      </w:r>
      <w:proofErr w:type="spellEnd"/>
      <w:r w:rsidRPr="00630401">
        <w:rPr>
          <w:szCs w:val="28"/>
          <w:lang w:val="en-US"/>
        </w:rPr>
        <w:t xml:space="preserve">, Chairman of Criminal Board of the Supreme Court of the Republic of Azerbaijan, </w:t>
      </w:r>
      <w:proofErr w:type="spellStart"/>
      <w:r w:rsidR="003F4485" w:rsidRPr="00630401">
        <w:rPr>
          <w:szCs w:val="28"/>
          <w:lang w:val="en-US"/>
        </w:rPr>
        <w:t>Vagif</w:t>
      </w:r>
      <w:proofErr w:type="spellEnd"/>
      <w:r w:rsidR="003F4485" w:rsidRPr="00630401">
        <w:rPr>
          <w:szCs w:val="28"/>
          <w:lang w:val="en-US"/>
        </w:rPr>
        <w:t xml:space="preserve"> </w:t>
      </w:r>
      <w:proofErr w:type="spellStart"/>
      <w:r w:rsidR="003F4485" w:rsidRPr="00630401">
        <w:rPr>
          <w:szCs w:val="28"/>
          <w:lang w:val="en-US"/>
        </w:rPr>
        <w:t>Mursagulov</w:t>
      </w:r>
      <w:proofErr w:type="spellEnd"/>
      <w:r w:rsidR="003F4485" w:rsidRPr="00630401">
        <w:rPr>
          <w:szCs w:val="28"/>
          <w:lang w:val="en-US"/>
        </w:rPr>
        <w:t>, Judge of the Court of Appeal of Baku city,</w:t>
      </w:r>
      <w:r w:rsidRPr="00630401">
        <w:rPr>
          <w:szCs w:val="28"/>
          <w:lang w:val="en-US"/>
        </w:rPr>
        <w:t xml:space="preserve">  </w:t>
      </w:r>
    </w:p>
    <w:p w:rsidR="00CB61EC" w:rsidRPr="00630401" w:rsidRDefault="00CB61EC"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based on Article 130.4 of the Constitution of the Republic of Azerbaijan has examined in open court session via special constitutional proceeding the constitutional case on inquiry of Prosecutor’s Office of the Republic of Azerbaijan; </w:t>
      </w:r>
    </w:p>
    <w:p w:rsidR="00CB61EC" w:rsidRPr="00630401" w:rsidRDefault="00CB61EC" w:rsidP="00630401">
      <w:pPr>
        <w:pStyle w:val="2"/>
        <w:ind w:firstLine="567"/>
        <w:rPr>
          <w:szCs w:val="28"/>
          <w:lang w:val="en-US"/>
        </w:rPr>
      </w:pPr>
      <w:proofErr w:type="gramStart"/>
      <w:r w:rsidRPr="00630401">
        <w:rPr>
          <w:szCs w:val="28"/>
          <w:lang w:val="en-US"/>
        </w:rPr>
        <w:t>having</w:t>
      </w:r>
      <w:proofErr w:type="gramEnd"/>
      <w:r w:rsidRPr="00630401">
        <w:rPr>
          <w:szCs w:val="28"/>
          <w:lang w:val="en-US"/>
        </w:rPr>
        <w:t xml:space="preserve"> heard the report of Judge </w:t>
      </w:r>
      <w:proofErr w:type="spellStart"/>
      <w:r w:rsidR="003F4485" w:rsidRPr="00630401">
        <w:rPr>
          <w:szCs w:val="28"/>
        </w:rPr>
        <w:t>R.Gvaladze</w:t>
      </w:r>
      <w:proofErr w:type="spellEnd"/>
      <w:r w:rsidRPr="00630401">
        <w:rPr>
          <w:szCs w:val="28"/>
          <w:lang w:val="en-US"/>
        </w:rPr>
        <w:t>, the reports of legal representatives of the interested subjects, conclusion</w:t>
      </w:r>
      <w:r w:rsidR="005F72E4" w:rsidRPr="00630401">
        <w:rPr>
          <w:szCs w:val="28"/>
          <w:lang w:val="en-US"/>
        </w:rPr>
        <w:t>s</w:t>
      </w:r>
      <w:r w:rsidRPr="00630401">
        <w:rPr>
          <w:szCs w:val="28"/>
          <w:lang w:val="en-US"/>
        </w:rPr>
        <w:t xml:space="preserve"> of experts and opinion of visiting specialist, the Plenum of Constitutional Court of the Republic of Azerbaijan</w:t>
      </w:r>
    </w:p>
    <w:p w:rsidR="00CB61EC" w:rsidRPr="00630401" w:rsidRDefault="00CB61EC" w:rsidP="00630401">
      <w:pPr>
        <w:ind w:firstLine="567"/>
        <w:rPr>
          <w:rFonts w:ascii="Times New Roman" w:hAnsi="Times New Roman" w:cs="Times New Roman"/>
          <w:sz w:val="28"/>
          <w:szCs w:val="28"/>
          <w:lang w:val="en-US"/>
        </w:rPr>
      </w:pPr>
    </w:p>
    <w:p w:rsidR="00CB61EC" w:rsidRPr="00630401" w:rsidRDefault="00CB61EC" w:rsidP="00630401">
      <w:pPr>
        <w:ind w:firstLine="567"/>
        <w:jc w:val="center"/>
        <w:rPr>
          <w:rFonts w:ascii="Times New Roman" w:hAnsi="Times New Roman" w:cs="Times New Roman"/>
          <w:b/>
          <w:sz w:val="28"/>
          <w:szCs w:val="28"/>
          <w:lang w:val="en-US"/>
        </w:rPr>
      </w:pPr>
      <w:r w:rsidRPr="00630401">
        <w:rPr>
          <w:rFonts w:ascii="Times New Roman" w:hAnsi="Times New Roman" w:cs="Times New Roman"/>
          <w:b/>
          <w:sz w:val="28"/>
          <w:szCs w:val="28"/>
          <w:lang w:val="en-US"/>
        </w:rPr>
        <w:t>DETERMINED AS FOLLOWS:</w:t>
      </w:r>
    </w:p>
    <w:p w:rsidR="00CB61EC" w:rsidRPr="00630401" w:rsidRDefault="00CB61EC" w:rsidP="00630401">
      <w:pPr>
        <w:ind w:firstLine="567"/>
        <w:rPr>
          <w:rFonts w:ascii="Times New Roman" w:hAnsi="Times New Roman" w:cs="Times New Roman"/>
          <w:sz w:val="28"/>
          <w:szCs w:val="28"/>
          <w:lang w:val="en-US"/>
        </w:rPr>
      </w:pPr>
    </w:p>
    <w:p w:rsidR="00CB61EC" w:rsidRPr="00630401" w:rsidRDefault="00CB61EC"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In its inquiry the Prosecutor’s Office of the Republic of Azerbaijan (hereinafter referred to as Prosecutor’s Office) asks Constitutional Court of the Republic of Azerbaijan (hereinafter referred to as Constitutional Court) to give interpretation of Article</w:t>
      </w:r>
      <w:r w:rsidR="008E2318" w:rsidRPr="00630401">
        <w:rPr>
          <w:rFonts w:ascii="Times New Roman" w:hAnsi="Times New Roman" w:cs="Times New Roman"/>
          <w:sz w:val="28"/>
          <w:szCs w:val="28"/>
          <w:lang w:val="en-US"/>
        </w:rPr>
        <w:t>s</w:t>
      </w:r>
      <w:r w:rsidRPr="00630401">
        <w:rPr>
          <w:rFonts w:ascii="Times New Roman" w:hAnsi="Times New Roman" w:cs="Times New Roman"/>
          <w:sz w:val="28"/>
          <w:szCs w:val="28"/>
          <w:lang w:val="en-US"/>
        </w:rPr>
        <w:t xml:space="preserve"> </w:t>
      </w:r>
      <w:r w:rsidR="008E2318" w:rsidRPr="00630401">
        <w:rPr>
          <w:rFonts w:ascii="Times New Roman" w:hAnsi="Times New Roman" w:cs="Times New Roman"/>
          <w:sz w:val="28"/>
          <w:szCs w:val="28"/>
          <w:lang w:val="en-US"/>
        </w:rPr>
        <w:t>46.2, 46.3</w:t>
      </w:r>
      <w:r w:rsidRPr="00630401">
        <w:rPr>
          <w:rFonts w:ascii="Times New Roman" w:hAnsi="Times New Roman" w:cs="Times New Roman"/>
          <w:sz w:val="28"/>
          <w:szCs w:val="28"/>
          <w:lang w:val="en-US"/>
        </w:rPr>
        <w:t xml:space="preserve"> of the Criminal Code of the Republic of Azerbaijan (hereinafter referred to as CC)</w:t>
      </w:r>
      <w:r w:rsidR="008E2318" w:rsidRPr="00630401">
        <w:rPr>
          <w:rFonts w:ascii="Times New Roman" w:hAnsi="Times New Roman" w:cs="Times New Roman"/>
          <w:sz w:val="28"/>
          <w:szCs w:val="28"/>
          <w:lang w:val="en-US"/>
        </w:rPr>
        <w:t xml:space="preserve"> and</w:t>
      </w:r>
      <w:r w:rsidRPr="00630401">
        <w:rPr>
          <w:rFonts w:ascii="Times New Roman" w:hAnsi="Times New Roman" w:cs="Times New Roman"/>
          <w:sz w:val="28"/>
          <w:szCs w:val="28"/>
          <w:lang w:val="en-US"/>
        </w:rPr>
        <w:t xml:space="preserve"> </w:t>
      </w:r>
      <w:r w:rsidR="008E2318" w:rsidRPr="00630401">
        <w:rPr>
          <w:rFonts w:ascii="Times New Roman" w:hAnsi="Times New Roman" w:cs="Times New Roman"/>
          <w:sz w:val="28"/>
          <w:szCs w:val="28"/>
          <w:lang w:val="en-US"/>
        </w:rPr>
        <w:t>Article 346.1.14</w:t>
      </w:r>
      <w:r w:rsidR="008E2318" w:rsidRPr="00630401">
        <w:rPr>
          <w:rFonts w:ascii="Times New Roman" w:hAnsi="Times New Roman" w:cs="Times New Roman"/>
          <w:i/>
          <w:sz w:val="28"/>
          <w:szCs w:val="28"/>
          <w:lang w:val="en-US"/>
        </w:rPr>
        <w:t xml:space="preserve"> </w:t>
      </w:r>
      <w:r w:rsidR="008E2318" w:rsidRPr="00630401">
        <w:rPr>
          <w:rFonts w:ascii="Times New Roman" w:hAnsi="Times New Roman" w:cs="Times New Roman"/>
          <w:sz w:val="28"/>
          <w:szCs w:val="28"/>
          <w:lang w:val="en-US"/>
        </w:rPr>
        <w:t>of the Criminal Procedure Code of the Republic of Azerbaijan (hereinafter referred to as C</w:t>
      </w:r>
      <w:r w:rsidR="00723193" w:rsidRPr="00630401">
        <w:rPr>
          <w:rFonts w:ascii="Times New Roman" w:hAnsi="Times New Roman" w:cs="Times New Roman"/>
          <w:sz w:val="28"/>
          <w:szCs w:val="28"/>
          <w:lang w:val="en-US"/>
        </w:rPr>
        <w:t>P</w:t>
      </w:r>
      <w:r w:rsidR="008E2318" w:rsidRPr="00630401">
        <w:rPr>
          <w:rFonts w:ascii="Times New Roman" w:hAnsi="Times New Roman" w:cs="Times New Roman"/>
          <w:sz w:val="28"/>
          <w:szCs w:val="28"/>
          <w:lang w:val="en-US"/>
        </w:rPr>
        <w:t>C)</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lastRenderedPageBreak/>
        <w:t xml:space="preserve">In inquiry it is specified that though at application </w:t>
      </w:r>
      <w:r w:rsidR="00306446" w:rsidRPr="00630401">
        <w:rPr>
          <w:rFonts w:ascii="Times New Roman" w:hAnsi="Times New Roman" w:cs="Times New Roman"/>
          <w:sz w:val="28"/>
          <w:szCs w:val="28"/>
          <w:lang w:val="en-US"/>
        </w:rPr>
        <w:t>of</w:t>
      </w:r>
      <w:r w:rsidRPr="00630401">
        <w:rPr>
          <w:rFonts w:ascii="Times New Roman" w:hAnsi="Times New Roman" w:cs="Times New Roman"/>
          <w:sz w:val="28"/>
          <w:szCs w:val="28"/>
          <w:lang w:val="en-US"/>
        </w:rPr>
        <w:t xml:space="preserve"> </w:t>
      </w:r>
      <w:r w:rsidR="00306446"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w:t>
      </w:r>
      <w:r w:rsidR="00306446" w:rsidRPr="00630401">
        <w:rPr>
          <w:rFonts w:ascii="Times New Roman" w:hAnsi="Times New Roman" w:cs="Times New Roman"/>
          <w:sz w:val="28"/>
          <w:szCs w:val="28"/>
          <w:lang w:val="en-US"/>
        </w:rPr>
        <w:t>s</w:t>
      </w:r>
      <w:r w:rsidRPr="00630401">
        <w:rPr>
          <w:rFonts w:ascii="Times New Roman" w:hAnsi="Times New Roman" w:cs="Times New Roman"/>
          <w:sz w:val="28"/>
          <w:szCs w:val="28"/>
          <w:lang w:val="en-US"/>
        </w:rPr>
        <w:t xml:space="preserve"> 46.2, 46.3</w:t>
      </w:r>
      <w:r w:rsidR="00306446"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by courts, as a rule </w:t>
      </w:r>
      <w:r w:rsidR="00E47F8D" w:rsidRPr="00630401">
        <w:rPr>
          <w:rFonts w:ascii="Times New Roman" w:hAnsi="Times New Roman" w:cs="Times New Roman"/>
          <w:sz w:val="28"/>
          <w:szCs w:val="28"/>
          <w:lang w:val="en-US"/>
        </w:rPr>
        <w:t>the</w:t>
      </w:r>
      <w:r w:rsidRPr="00630401">
        <w:rPr>
          <w:rFonts w:ascii="Times New Roman" w:hAnsi="Times New Roman" w:cs="Times New Roman"/>
          <w:sz w:val="28"/>
          <w:szCs w:val="28"/>
          <w:lang w:val="en-US"/>
        </w:rPr>
        <w:t xml:space="preserve"> legislation requirements are observed, in practice in this regard </w:t>
      </w:r>
      <w:r w:rsidR="00E47F8D" w:rsidRPr="00630401">
        <w:rPr>
          <w:rFonts w:ascii="Times New Roman" w:hAnsi="Times New Roman" w:cs="Times New Roman"/>
          <w:sz w:val="28"/>
          <w:szCs w:val="28"/>
          <w:lang w:val="en-US"/>
        </w:rPr>
        <w:t xml:space="preserve">arise </w:t>
      </w:r>
      <w:r w:rsidRPr="00630401">
        <w:rPr>
          <w:rFonts w:ascii="Times New Roman" w:hAnsi="Times New Roman" w:cs="Times New Roman"/>
          <w:sz w:val="28"/>
          <w:szCs w:val="28"/>
          <w:lang w:val="en-US"/>
        </w:rPr>
        <w:t>certain difficulties.</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So, having sometimes taken as a basis that in the sanction of the relevant articles of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punishment in the form of deprivation of the right to hold certain positions or to be engaged in a certain activity is provided as a </w:t>
      </w:r>
      <w:r w:rsidR="00166F9A"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type of punishment, it is considered impossible </w:t>
      </w:r>
      <w:r w:rsidR="00C37F9B" w:rsidRPr="00630401">
        <w:rPr>
          <w:rFonts w:ascii="Times New Roman" w:hAnsi="Times New Roman" w:cs="Times New Roman"/>
          <w:sz w:val="28"/>
          <w:szCs w:val="28"/>
          <w:lang w:val="en-US"/>
        </w:rPr>
        <w:t>imposing</w:t>
      </w:r>
      <w:r w:rsidRPr="00630401">
        <w:rPr>
          <w:rFonts w:ascii="Times New Roman" w:hAnsi="Times New Roman" w:cs="Times New Roman"/>
          <w:sz w:val="28"/>
          <w:szCs w:val="28"/>
          <w:lang w:val="en-US"/>
        </w:rPr>
        <w:t xml:space="preserve"> of this type of punishment as an </w:t>
      </w:r>
      <w:r w:rsidR="00C37F9B" w:rsidRPr="00630401">
        <w:rPr>
          <w:rFonts w:ascii="Times New Roman" w:hAnsi="Times New Roman" w:cs="Times New Roman"/>
          <w:sz w:val="28"/>
          <w:szCs w:val="28"/>
          <w:lang w:val="en-US"/>
        </w:rPr>
        <w:t>additional</w:t>
      </w:r>
      <w:r w:rsidRPr="00630401">
        <w:rPr>
          <w:rFonts w:ascii="Times New Roman" w:hAnsi="Times New Roman" w:cs="Times New Roman"/>
          <w:sz w:val="28"/>
          <w:szCs w:val="28"/>
          <w:lang w:val="en-US"/>
        </w:rPr>
        <w:t xml:space="preserve"> punishment. Besides, when in the sanction cases of application or no</w:t>
      </w:r>
      <w:r w:rsidR="007446FF" w:rsidRPr="00630401">
        <w:rPr>
          <w:rFonts w:ascii="Times New Roman" w:hAnsi="Times New Roman" w:cs="Times New Roman"/>
          <w:sz w:val="28"/>
          <w:szCs w:val="28"/>
          <w:lang w:val="en-US"/>
        </w:rPr>
        <w:t>n</w:t>
      </w:r>
      <w:r w:rsidRPr="00630401">
        <w:rPr>
          <w:rFonts w:ascii="Times New Roman" w:hAnsi="Times New Roman" w:cs="Times New Roman"/>
          <w:sz w:val="28"/>
          <w:szCs w:val="28"/>
          <w:lang w:val="en-US"/>
        </w:rPr>
        <w:t xml:space="preserve"> </w:t>
      </w:r>
      <w:r w:rsidR="007446FF" w:rsidRPr="00630401">
        <w:rPr>
          <w:rFonts w:ascii="Times New Roman" w:hAnsi="Times New Roman" w:cs="Times New Roman"/>
          <w:sz w:val="28"/>
          <w:szCs w:val="28"/>
          <w:lang w:val="en-US"/>
        </w:rPr>
        <w:t xml:space="preserve">application </w:t>
      </w:r>
      <w:r w:rsidRPr="00630401">
        <w:rPr>
          <w:rFonts w:ascii="Times New Roman" w:hAnsi="Times New Roman" w:cs="Times New Roman"/>
          <w:sz w:val="28"/>
          <w:szCs w:val="28"/>
          <w:lang w:val="en-US"/>
        </w:rPr>
        <w:t>punishment in the form of deprivation of the right to hold certain positions or to be engaged in a certain activity as additional punishment</w:t>
      </w:r>
      <w:r w:rsidR="00DC1B3E" w:rsidRPr="00630401">
        <w:rPr>
          <w:rFonts w:ascii="Times New Roman" w:hAnsi="Times New Roman" w:cs="Times New Roman"/>
          <w:sz w:val="28"/>
          <w:szCs w:val="28"/>
          <w:lang w:val="en-US"/>
        </w:rPr>
        <w:t xml:space="preserve"> are provided</w:t>
      </w:r>
      <w:r w:rsidRPr="00630401">
        <w:rPr>
          <w:rFonts w:ascii="Times New Roman" w:hAnsi="Times New Roman" w:cs="Times New Roman"/>
          <w:sz w:val="28"/>
          <w:szCs w:val="28"/>
          <w:lang w:val="en-US"/>
        </w:rPr>
        <w:t>, courts sometimes do</w:t>
      </w:r>
      <w:r w:rsidR="007446FF"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7446FF"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 xml:space="preserve">t prove in a </w:t>
      </w:r>
      <w:r w:rsidR="007446FF" w:rsidRPr="00630401">
        <w:rPr>
          <w:rFonts w:ascii="Times New Roman" w:hAnsi="Times New Roman" w:cs="Times New Roman"/>
          <w:sz w:val="28"/>
          <w:szCs w:val="28"/>
          <w:lang w:val="en-US"/>
        </w:rPr>
        <w:t>decision</w:t>
      </w:r>
      <w:r w:rsidRPr="00630401">
        <w:rPr>
          <w:rFonts w:ascii="Times New Roman" w:hAnsi="Times New Roman" w:cs="Times New Roman"/>
          <w:sz w:val="28"/>
          <w:szCs w:val="28"/>
          <w:lang w:val="en-US"/>
        </w:rPr>
        <w:t xml:space="preserve"> motives </w:t>
      </w:r>
      <w:r w:rsidR="00DC1B3E" w:rsidRPr="00630401">
        <w:rPr>
          <w:rFonts w:ascii="Times New Roman" w:hAnsi="Times New Roman" w:cs="Times New Roman"/>
          <w:sz w:val="28"/>
          <w:szCs w:val="28"/>
          <w:lang w:val="en-US"/>
        </w:rPr>
        <w:t xml:space="preserve">of </w:t>
      </w:r>
      <w:r w:rsidRPr="00630401">
        <w:rPr>
          <w:rFonts w:ascii="Times New Roman" w:hAnsi="Times New Roman" w:cs="Times New Roman"/>
          <w:sz w:val="28"/>
          <w:szCs w:val="28"/>
          <w:lang w:val="en-US"/>
        </w:rPr>
        <w:t>no</w:t>
      </w:r>
      <w:r w:rsidR="00DC1B3E" w:rsidRPr="00630401">
        <w:rPr>
          <w:rFonts w:ascii="Times New Roman" w:hAnsi="Times New Roman" w:cs="Times New Roman"/>
          <w:sz w:val="28"/>
          <w:szCs w:val="28"/>
          <w:lang w:val="en-US"/>
        </w:rPr>
        <w:t>n</w:t>
      </w:r>
      <w:r w:rsidRPr="00630401">
        <w:rPr>
          <w:rFonts w:ascii="Times New Roman" w:hAnsi="Times New Roman" w:cs="Times New Roman"/>
          <w:sz w:val="28"/>
          <w:szCs w:val="28"/>
          <w:lang w:val="en-US"/>
        </w:rPr>
        <w:t xml:space="preserve"> application. And in some cases </w:t>
      </w:r>
      <w:r w:rsidR="00C71E33" w:rsidRPr="00630401">
        <w:rPr>
          <w:rFonts w:ascii="Times New Roman" w:hAnsi="Times New Roman" w:cs="Times New Roman"/>
          <w:sz w:val="28"/>
          <w:szCs w:val="28"/>
          <w:lang w:val="en-US"/>
        </w:rPr>
        <w:t>imposing</w:t>
      </w:r>
      <w:r w:rsidRPr="00630401">
        <w:rPr>
          <w:rFonts w:ascii="Times New Roman" w:hAnsi="Times New Roman" w:cs="Times New Roman"/>
          <w:sz w:val="28"/>
          <w:szCs w:val="28"/>
          <w:lang w:val="en-US"/>
        </w:rPr>
        <w:t xml:space="preserve"> of punishment in the form of deprivation of the right to hold certain positions or to be engaged in a certain activity as additional punishment to punishment in the form of a penalty, from the point of view of </w:t>
      </w:r>
      <w:r w:rsidR="00C71E33"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 xml:space="preserve">rticle 46.3 </w:t>
      </w:r>
      <w:r w:rsidR="00C71E33" w:rsidRPr="00630401">
        <w:rPr>
          <w:rFonts w:ascii="Times New Roman" w:hAnsi="Times New Roman" w:cs="Times New Roman"/>
          <w:sz w:val="28"/>
          <w:szCs w:val="28"/>
          <w:lang w:val="en-US"/>
        </w:rPr>
        <w:t xml:space="preserve">of the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is considered impossible.   </w:t>
      </w:r>
    </w:p>
    <w:p w:rsidR="00585467"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For the correct solution of the question which has been brought up in inquiry, Plenum of the Constitutional Court considers necessary </w:t>
      </w:r>
      <w:r w:rsidR="008827E4" w:rsidRPr="00630401">
        <w:rPr>
          <w:rFonts w:ascii="Times New Roman" w:hAnsi="Times New Roman" w:cs="Times New Roman"/>
          <w:sz w:val="28"/>
          <w:szCs w:val="28"/>
          <w:lang w:val="en-US"/>
        </w:rPr>
        <w:t xml:space="preserve">to </w:t>
      </w:r>
      <w:r w:rsidRPr="00630401">
        <w:rPr>
          <w:rFonts w:ascii="Times New Roman" w:hAnsi="Times New Roman" w:cs="Times New Roman"/>
          <w:sz w:val="28"/>
          <w:szCs w:val="28"/>
          <w:lang w:val="en-US"/>
        </w:rPr>
        <w:t xml:space="preserve">disclosure of essence and the </w:t>
      </w:r>
      <w:r w:rsidR="008827E4" w:rsidRPr="00630401">
        <w:rPr>
          <w:rFonts w:ascii="Times New Roman" w:hAnsi="Times New Roman" w:cs="Times New Roman"/>
          <w:sz w:val="28"/>
          <w:szCs w:val="28"/>
          <w:lang w:val="en-US"/>
        </w:rPr>
        <w:t xml:space="preserve">purpose of </w:t>
      </w:r>
      <w:r w:rsidRPr="00630401">
        <w:rPr>
          <w:rFonts w:ascii="Times New Roman" w:hAnsi="Times New Roman" w:cs="Times New Roman"/>
          <w:sz w:val="28"/>
          <w:szCs w:val="28"/>
          <w:lang w:val="en-US"/>
        </w:rPr>
        <w:t>punishment.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In a number of </w:t>
      </w:r>
      <w:r w:rsidR="007B1423" w:rsidRPr="00630401">
        <w:rPr>
          <w:rFonts w:ascii="Times New Roman" w:hAnsi="Times New Roman" w:cs="Times New Roman"/>
          <w:sz w:val="28"/>
          <w:szCs w:val="28"/>
          <w:lang w:val="en-US"/>
        </w:rPr>
        <w:t>decisions</w:t>
      </w:r>
      <w:r w:rsidRPr="00630401">
        <w:rPr>
          <w:rFonts w:ascii="Times New Roman" w:hAnsi="Times New Roman" w:cs="Times New Roman"/>
          <w:sz w:val="28"/>
          <w:szCs w:val="28"/>
          <w:lang w:val="en-US"/>
        </w:rPr>
        <w:t xml:space="preserve"> of Plenum of the Constitutional Court in connection with an essence and the purposes of punishment it was noted that the structure and contents of the criminal legislation serve</w:t>
      </w:r>
      <w:r w:rsidR="00AC358C" w:rsidRPr="00630401">
        <w:rPr>
          <w:rFonts w:ascii="Times New Roman" w:hAnsi="Times New Roman" w:cs="Times New Roman"/>
          <w:sz w:val="28"/>
          <w:szCs w:val="28"/>
          <w:lang w:val="en-US"/>
        </w:rPr>
        <w:t>s for</w:t>
      </w:r>
      <w:r w:rsidRPr="00630401">
        <w:rPr>
          <w:rFonts w:ascii="Times New Roman" w:hAnsi="Times New Roman" w:cs="Times New Roman"/>
          <w:sz w:val="28"/>
          <w:szCs w:val="28"/>
          <w:lang w:val="en-US"/>
        </w:rPr>
        <w:t xml:space="preserve"> providing</w:t>
      </w:r>
      <w:r w:rsidR="00AC358C" w:rsidRPr="00630401">
        <w:rPr>
          <w:rFonts w:ascii="Times New Roman" w:hAnsi="Times New Roman" w:cs="Times New Roman"/>
          <w:sz w:val="28"/>
          <w:szCs w:val="28"/>
          <w:lang w:val="en-US"/>
        </w:rPr>
        <w:t xml:space="preserve"> of</w:t>
      </w:r>
      <w:r w:rsidRPr="00630401">
        <w:rPr>
          <w:rFonts w:ascii="Times New Roman" w:hAnsi="Times New Roman" w:cs="Times New Roman"/>
          <w:sz w:val="28"/>
          <w:szCs w:val="28"/>
          <w:lang w:val="en-US"/>
        </w:rPr>
        <w:t xml:space="preserve"> </w:t>
      </w:r>
      <w:r w:rsidR="00AC358C" w:rsidRPr="00630401">
        <w:rPr>
          <w:rFonts w:ascii="Times New Roman" w:hAnsi="Times New Roman" w:cs="Times New Roman"/>
          <w:sz w:val="28"/>
          <w:szCs w:val="28"/>
          <w:lang w:val="en-US"/>
        </w:rPr>
        <w:t>purposes</w:t>
      </w:r>
      <w:r w:rsidRPr="00630401">
        <w:rPr>
          <w:rFonts w:ascii="Times New Roman" w:hAnsi="Times New Roman" w:cs="Times New Roman"/>
          <w:sz w:val="28"/>
          <w:szCs w:val="28"/>
          <w:lang w:val="en-US"/>
        </w:rPr>
        <w:t xml:space="preserve">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According to the criminal legislation, each person who has made socially dangerous act of criminal character has to be punished. On the one hand punishment is a reaction of the state to the committed crime and with another – a criminal and legal result of the committed crime for</w:t>
      </w:r>
      <w:r w:rsidR="00AC358C" w:rsidRPr="00630401">
        <w:rPr>
          <w:rFonts w:ascii="Times New Roman" w:hAnsi="Times New Roman" w:cs="Times New Roman"/>
          <w:sz w:val="28"/>
          <w:szCs w:val="28"/>
          <w:lang w:val="en-US"/>
        </w:rPr>
        <w:t xml:space="preserve"> person who</w:t>
      </w:r>
      <w:r w:rsidRPr="00630401">
        <w:rPr>
          <w:rFonts w:ascii="Times New Roman" w:hAnsi="Times New Roman" w:cs="Times New Roman"/>
          <w:sz w:val="28"/>
          <w:szCs w:val="28"/>
          <w:lang w:val="en-US"/>
        </w:rPr>
        <w:t xml:space="preserve"> made criminal act (</w:t>
      </w:r>
      <w:r w:rsidR="00E8375F" w:rsidRPr="00630401">
        <w:rPr>
          <w:rFonts w:ascii="Times New Roman" w:hAnsi="Times New Roman" w:cs="Times New Roman"/>
          <w:sz w:val="28"/>
          <w:szCs w:val="28"/>
          <w:lang w:val="en-US"/>
        </w:rPr>
        <w:t>t</w:t>
      </w:r>
      <w:r w:rsidRPr="00630401">
        <w:rPr>
          <w:rFonts w:ascii="Times New Roman" w:hAnsi="Times New Roman" w:cs="Times New Roman"/>
          <w:sz w:val="28"/>
          <w:szCs w:val="28"/>
          <w:lang w:val="en-US"/>
        </w:rPr>
        <w:t xml:space="preserve">he </w:t>
      </w:r>
      <w:r w:rsidR="00E8375F" w:rsidRPr="00630401">
        <w:rPr>
          <w:rFonts w:ascii="Times New Roman" w:hAnsi="Times New Roman" w:cs="Times New Roman"/>
          <w:sz w:val="28"/>
          <w:szCs w:val="28"/>
          <w:lang w:val="en-US"/>
        </w:rPr>
        <w:t>decision</w:t>
      </w:r>
      <w:r w:rsidRPr="00630401">
        <w:rPr>
          <w:rFonts w:ascii="Times New Roman" w:hAnsi="Times New Roman" w:cs="Times New Roman"/>
          <w:sz w:val="28"/>
          <w:szCs w:val="28"/>
          <w:lang w:val="en-US"/>
        </w:rPr>
        <w:t xml:space="preserve"> of </w:t>
      </w:r>
      <w:r w:rsidR="00E8375F" w:rsidRPr="00630401">
        <w:rPr>
          <w:rFonts w:ascii="Times New Roman" w:hAnsi="Times New Roman" w:cs="Times New Roman"/>
          <w:sz w:val="28"/>
          <w:szCs w:val="28"/>
          <w:lang w:val="en-US"/>
        </w:rPr>
        <w:t xml:space="preserve">17 </w:t>
      </w:r>
      <w:r w:rsidRPr="00630401">
        <w:rPr>
          <w:rFonts w:ascii="Times New Roman" w:hAnsi="Times New Roman" w:cs="Times New Roman"/>
          <w:sz w:val="28"/>
          <w:szCs w:val="28"/>
          <w:lang w:val="en-US"/>
        </w:rPr>
        <w:t xml:space="preserve">March 2011 </w:t>
      </w:r>
      <w:r w:rsidR="00E8375F" w:rsidRPr="00630401">
        <w:rPr>
          <w:rFonts w:ascii="Times New Roman" w:hAnsi="Times New Roman" w:cs="Times New Roman"/>
          <w:sz w:val="28"/>
          <w:szCs w:val="28"/>
          <w:lang w:val="en-US"/>
        </w:rPr>
        <w:t>“On</w:t>
      </w:r>
      <w:r w:rsidRPr="00630401">
        <w:rPr>
          <w:rFonts w:ascii="Times New Roman" w:hAnsi="Times New Roman" w:cs="Times New Roman"/>
          <w:sz w:val="28"/>
          <w:szCs w:val="28"/>
          <w:lang w:val="en-US"/>
        </w:rPr>
        <w:t xml:space="preserve"> interpretation of </w:t>
      </w:r>
      <w:r w:rsidR="00E8375F"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 xml:space="preserve">rticle 53.4 of the Criminal Code of the </w:t>
      </w:r>
      <w:r w:rsidR="00E8375F" w:rsidRPr="00630401">
        <w:rPr>
          <w:rFonts w:ascii="Times New Roman" w:hAnsi="Times New Roman" w:cs="Times New Roman"/>
          <w:sz w:val="28"/>
          <w:szCs w:val="28"/>
          <w:lang w:val="en-US"/>
        </w:rPr>
        <w:t>Republic of Azerbaijan</w:t>
      </w:r>
      <w:r w:rsidRPr="00630401">
        <w:rPr>
          <w:rFonts w:ascii="Times New Roman" w:hAnsi="Times New Roman" w:cs="Times New Roman"/>
          <w:sz w:val="28"/>
          <w:szCs w:val="28"/>
          <w:lang w:val="en-US"/>
        </w:rPr>
        <w:t xml:space="preserve"> and </w:t>
      </w:r>
      <w:r w:rsidR="00E8375F"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 xml:space="preserve">rticle 112.1 of the Code </w:t>
      </w:r>
      <w:r w:rsidR="00E8375F" w:rsidRPr="00630401">
        <w:rPr>
          <w:rFonts w:ascii="Times New Roman" w:hAnsi="Times New Roman" w:cs="Times New Roman"/>
          <w:sz w:val="28"/>
          <w:szCs w:val="28"/>
          <w:lang w:val="en-US"/>
        </w:rPr>
        <w:t>on</w:t>
      </w:r>
      <w:r w:rsidRPr="00630401">
        <w:rPr>
          <w:rFonts w:ascii="Times New Roman" w:hAnsi="Times New Roman" w:cs="Times New Roman"/>
          <w:sz w:val="28"/>
          <w:szCs w:val="28"/>
          <w:lang w:val="en-US"/>
        </w:rPr>
        <w:t xml:space="preserve"> </w:t>
      </w:r>
      <w:r w:rsidR="00E8375F" w:rsidRPr="00630401">
        <w:rPr>
          <w:rFonts w:ascii="Times New Roman" w:hAnsi="Times New Roman" w:cs="Times New Roman"/>
          <w:sz w:val="28"/>
          <w:szCs w:val="28"/>
          <w:lang w:val="en-US"/>
        </w:rPr>
        <w:t>E</w:t>
      </w:r>
      <w:r w:rsidRPr="00630401">
        <w:rPr>
          <w:rFonts w:ascii="Times New Roman" w:hAnsi="Times New Roman" w:cs="Times New Roman"/>
          <w:sz w:val="28"/>
          <w:szCs w:val="28"/>
          <w:lang w:val="en-US"/>
        </w:rPr>
        <w:t xml:space="preserve">xecution of </w:t>
      </w:r>
      <w:r w:rsidR="00E8375F" w:rsidRPr="00630401">
        <w:rPr>
          <w:rFonts w:ascii="Times New Roman" w:hAnsi="Times New Roman" w:cs="Times New Roman"/>
          <w:sz w:val="28"/>
          <w:szCs w:val="28"/>
          <w:lang w:val="en-US"/>
        </w:rPr>
        <w:t>P</w:t>
      </w:r>
      <w:r w:rsidRPr="00630401">
        <w:rPr>
          <w:rFonts w:ascii="Times New Roman" w:hAnsi="Times New Roman" w:cs="Times New Roman"/>
          <w:sz w:val="28"/>
          <w:szCs w:val="28"/>
          <w:lang w:val="en-US"/>
        </w:rPr>
        <w:t xml:space="preserve">unishments of the </w:t>
      </w:r>
      <w:r w:rsidR="00E8375F" w:rsidRPr="00630401">
        <w:rPr>
          <w:rFonts w:ascii="Times New Roman" w:hAnsi="Times New Roman" w:cs="Times New Roman"/>
          <w:sz w:val="28"/>
          <w:szCs w:val="28"/>
          <w:lang w:val="en-US"/>
        </w:rPr>
        <w:t>Republic of Azerbaijan”</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In </w:t>
      </w:r>
      <w:r w:rsidR="005A6752"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41.2</w:t>
      </w:r>
      <w:r w:rsidR="005A6752"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opening the purposes of punishment it is specified that punishment is applied for restoration of social justice, correction condemned and preventions of commission of new crimes</w:t>
      </w:r>
      <w:r w:rsidR="000C1C72" w:rsidRPr="00630401">
        <w:rPr>
          <w:rFonts w:ascii="Times New Roman" w:hAnsi="Times New Roman" w:cs="Times New Roman"/>
          <w:sz w:val="28"/>
          <w:szCs w:val="28"/>
          <w:lang w:val="en-US"/>
        </w:rPr>
        <w:t xml:space="preserve"> by</w:t>
      </w:r>
      <w:r w:rsidRPr="00630401">
        <w:rPr>
          <w:rFonts w:ascii="Times New Roman" w:hAnsi="Times New Roman" w:cs="Times New Roman"/>
          <w:sz w:val="28"/>
          <w:szCs w:val="28"/>
          <w:lang w:val="en-US"/>
        </w:rPr>
        <w:t xml:space="preserve"> condemned and other persons.</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A</w:t>
      </w:r>
      <w:r w:rsidR="000C1C72" w:rsidRPr="00630401">
        <w:rPr>
          <w:rFonts w:ascii="Times New Roman" w:hAnsi="Times New Roman" w:cs="Times New Roman"/>
          <w:sz w:val="28"/>
          <w:szCs w:val="28"/>
          <w:lang w:val="en-US"/>
        </w:rPr>
        <w:t>s evident</w:t>
      </w:r>
      <w:r w:rsidRPr="00630401">
        <w:rPr>
          <w:rFonts w:ascii="Times New Roman" w:hAnsi="Times New Roman" w:cs="Times New Roman"/>
          <w:sz w:val="28"/>
          <w:szCs w:val="28"/>
          <w:lang w:val="en-US"/>
        </w:rPr>
        <w:t xml:space="preserve"> from contents of specified article, before punishment three interconnected purposes are set: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restoration</w:t>
      </w:r>
      <w:proofErr w:type="gramEnd"/>
      <w:r w:rsidRPr="00630401">
        <w:rPr>
          <w:rFonts w:ascii="Times New Roman" w:hAnsi="Times New Roman" w:cs="Times New Roman"/>
          <w:sz w:val="28"/>
          <w:szCs w:val="28"/>
          <w:lang w:val="en-US"/>
        </w:rPr>
        <w:t xml:space="preserve"> of social justice;</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correction</w:t>
      </w:r>
      <w:proofErr w:type="gramEnd"/>
      <w:r w:rsidRPr="00630401">
        <w:rPr>
          <w:rFonts w:ascii="Times New Roman" w:hAnsi="Times New Roman" w:cs="Times New Roman"/>
          <w:sz w:val="28"/>
          <w:szCs w:val="28"/>
          <w:lang w:val="en-US"/>
        </w:rPr>
        <w:t xml:space="preserve"> of the condemned;</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prevention</w:t>
      </w:r>
      <w:proofErr w:type="gramEnd"/>
      <w:r w:rsidRPr="00630401">
        <w:rPr>
          <w:rFonts w:ascii="Times New Roman" w:hAnsi="Times New Roman" w:cs="Times New Roman"/>
          <w:sz w:val="28"/>
          <w:szCs w:val="28"/>
          <w:lang w:val="en-US"/>
        </w:rPr>
        <w:t xml:space="preserve"> of commission of new crimes.</w:t>
      </w:r>
    </w:p>
    <w:p w:rsidR="00902948" w:rsidRPr="00630401" w:rsidRDefault="000C1C72"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As opposed to</w:t>
      </w:r>
      <w:r w:rsidR="00902948" w:rsidRPr="00630401">
        <w:rPr>
          <w:rFonts w:ascii="Times New Roman" w:hAnsi="Times New Roman" w:cs="Times New Roman"/>
          <w:sz w:val="28"/>
          <w:szCs w:val="28"/>
          <w:lang w:val="en-US"/>
        </w:rPr>
        <w:t xml:space="preserve"> previous, the existing criminal law, bringing in concept of punishment a number of new elements especially </w:t>
      </w:r>
      <w:r w:rsidRPr="00630401">
        <w:rPr>
          <w:rFonts w:ascii="Times New Roman" w:hAnsi="Times New Roman" w:cs="Times New Roman"/>
          <w:sz w:val="28"/>
          <w:szCs w:val="28"/>
          <w:lang w:val="en-US"/>
        </w:rPr>
        <w:t>marked</w:t>
      </w:r>
      <w:r w:rsidR="00902948" w:rsidRPr="00630401">
        <w:rPr>
          <w:rFonts w:ascii="Times New Roman" w:hAnsi="Times New Roman" w:cs="Times New Roman"/>
          <w:sz w:val="28"/>
          <w:szCs w:val="28"/>
          <w:lang w:val="en-US"/>
        </w:rPr>
        <w:t xml:space="preserve"> that punishment is</w:t>
      </w:r>
      <w:r w:rsidRPr="00630401">
        <w:rPr>
          <w:rFonts w:ascii="Times New Roman" w:hAnsi="Times New Roman" w:cs="Times New Roman"/>
          <w:sz w:val="28"/>
          <w:szCs w:val="28"/>
          <w:lang w:val="en-US"/>
        </w:rPr>
        <w:t xml:space="preserve"> </w:t>
      </w:r>
      <w:r w:rsidR="00902948" w:rsidRPr="00630401">
        <w:rPr>
          <w:rFonts w:ascii="Times New Roman" w:hAnsi="Times New Roman" w:cs="Times New Roman"/>
          <w:sz w:val="28"/>
          <w:szCs w:val="28"/>
          <w:lang w:val="en-US"/>
        </w:rPr>
        <w:t>n</w:t>
      </w:r>
      <w:r w:rsidRPr="00630401">
        <w:rPr>
          <w:rFonts w:ascii="Times New Roman" w:hAnsi="Times New Roman" w:cs="Times New Roman"/>
          <w:sz w:val="28"/>
          <w:szCs w:val="28"/>
          <w:lang w:val="en-US"/>
        </w:rPr>
        <w:t>o</w:t>
      </w:r>
      <w:r w:rsidR="00902948" w:rsidRPr="00630401">
        <w:rPr>
          <w:rFonts w:ascii="Times New Roman" w:hAnsi="Times New Roman" w:cs="Times New Roman"/>
          <w:sz w:val="28"/>
          <w:szCs w:val="28"/>
          <w:lang w:val="en-US"/>
        </w:rPr>
        <w:t xml:space="preserve">t applied as a penalty </w:t>
      </w:r>
      <w:r w:rsidRPr="00630401">
        <w:rPr>
          <w:rFonts w:ascii="Times New Roman" w:hAnsi="Times New Roman" w:cs="Times New Roman"/>
          <w:sz w:val="28"/>
          <w:szCs w:val="28"/>
          <w:lang w:val="en-US"/>
        </w:rPr>
        <w:t>but</w:t>
      </w:r>
      <w:r w:rsidR="00902948" w:rsidRPr="00630401">
        <w:rPr>
          <w:rFonts w:ascii="Times New Roman" w:hAnsi="Times New Roman" w:cs="Times New Roman"/>
          <w:sz w:val="28"/>
          <w:szCs w:val="28"/>
          <w:lang w:val="en-US"/>
        </w:rPr>
        <w:t xml:space="preserve"> applied </w:t>
      </w:r>
      <w:r w:rsidRPr="00630401">
        <w:rPr>
          <w:rFonts w:ascii="Times New Roman" w:hAnsi="Times New Roman" w:cs="Times New Roman"/>
          <w:sz w:val="28"/>
          <w:szCs w:val="28"/>
          <w:lang w:val="en-US"/>
        </w:rPr>
        <w:t>with</w:t>
      </w:r>
      <w:r w:rsidR="00902948" w:rsidRPr="00630401">
        <w:rPr>
          <w:rFonts w:ascii="Times New Roman" w:hAnsi="Times New Roman" w:cs="Times New Roman"/>
          <w:sz w:val="28"/>
          <w:szCs w:val="28"/>
          <w:lang w:val="en-US"/>
        </w:rPr>
        <w:t xml:space="preserve"> the purpose of restoration of social justice.</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Restoration of social justice as the punishment purpose, starts being carried out when a crime is already committed, in this regard the social balance is broken and the punishment corresponding to the committed crime is applied </w:t>
      </w:r>
      <w:r w:rsidR="006E1784" w:rsidRPr="00630401">
        <w:rPr>
          <w:rFonts w:ascii="Times New Roman" w:hAnsi="Times New Roman" w:cs="Times New Roman"/>
          <w:sz w:val="28"/>
          <w:szCs w:val="28"/>
          <w:lang w:val="en-US"/>
        </w:rPr>
        <w:t>for</w:t>
      </w:r>
      <w:r w:rsidRPr="00630401">
        <w:rPr>
          <w:rFonts w:ascii="Times New Roman" w:hAnsi="Times New Roman" w:cs="Times New Roman"/>
          <w:sz w:val="28"/>
          <w:szCs w:val="28"/>
          <w:lang w:val="en-US"/>
        </w:rPr>
        <w:t xml:space="preserve"> restoration of this balance.</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Restoration of social justice by application of punishment provides the following:</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lastRenderedPageBreak/>
        <w:t xml:space="preserve">- </w:t>
      </w:r>
      <w:proofErr w:type="gramStart"/>
      <w:r w:rsidRPr="00630401">
        <w:rPr>
          <w:rFonts w:ascii="Times New Roman" w:hAnsi="Times New Roman" w:cs="Times New Roman"/>
          <w:sz w:val="28"/>
          <w:szCs w:val="28"/>
          <w:lang w:val="en-US"/>
        </w:rPr>
        <w:t>the</w:t>
      </w:r>
      <w:proofErr w:type="gramEnd"/>
      <w:r w:rsidRPr="00630401">
        <w:rPr>
          <w:rFonts w:ascii="Times New Roman" w:hAnsi="Times New Roman" w:cs="Times New Roman"/>
          <w:sz w:val="28"/>
          <w:szCs w:val="28"/>
          <w:lang w:val="en-US"/>
        </w:rPr>
        <w:t xml:space="preserve"> state, applying types of criminal punishment, provides compensation of the done harm by the person who has committed a crime;</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00F6655B" w:rsidRPr="00630401">
        <w:rPr>
          <w:rFonts w:ascii="Times New Roman" w:hAnsi="Times New Roman" w:cs="Times New Roman"/>
          <w:sz w:val="28"/>
          <w:szCs w:val="28"/>
          <w:lang w:val="en-US"/>
        </w:rPr>
        <w:t>the</w:t>
      </w:r>
      <w:proofErr w:type="gramEnd"/>
      <w:r w:rsidR="00F6655B"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 xml:space="preserve">society believes in ability of the state to punish the person who has committed a crime.      </w:t>
      </w:r>
    </w:p>
    <w:p w:rsidR="00902948" w:rsidRPr="00630401" w:rsidRDefault="00902948" w:rsidP="00630401">
      <w:pPr>
        <w:autoSpaceDE w:val="0"/>
        <w:autoSpaceDN w:val="0"/>
        <w:adjustRightInd w:val="0"/>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In the criminal legislation the concept of social justice concerning punishment, is </w:t>
      </w:r>
      <w:r w:rsidR="00105965" w:rsidRPr="00630401">
        <w:rPr>
          <w:rFonts w:ascii="Times New Roman" w:hAnsi="Times New Roman" w:cs="Times New Roman"/>
          <w:sz w:val="28"/>
          <w:szCs w:val="28"/>
          <w:lang w:val="en-US"/>
        </w:rPr>
        <w:t>disclosed</w:t>
      </w:r>
      <w:r w:rsidRPr="00630401">
        <w:rPr>
          <w:rFonts w:ascii="Times New Roman" w:hAnsi="Times New Roman" w:cs="Times New Roman"/>
          <w:sz w:val="28"/>
          <w:szCs w:val="28"/>
          <w:lang w:val="en-US"/>
        </w:rPr>
        <w:t xml:space="preserve"> in </w:t>
      </w:r>
      <w:r w:rsidR="00105965"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rticles 8 and 58</w:t>
      </w:r>
      <w:r w:rsidR="00105965"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providing the principle of justice and the general bases of </w:t>
      </w:r>
      <w:r w:rsidR="00105965" w:rsidRPr="00630401">
        <w:rPr>
          <w:rFonts w:ascii="Times New Roman" w:hAnsi="Times New Roman" w:cs="Times New Roman"/>
          <w:sz w:val="28"/>
          <w:szCs w:val="28"/>
          <w:lang w:val="en-US"/>
        </w:rPr>
        <w:t>imposing</w:t>
      </w:r>
      <w:r w:rsidRPr="00630401">
        <w:rPr>
          <w:rFonts w:ascii="Times New Roman" w:hAnsi="Times New Roman" w:cs="Times New Roman"/>
          <w:sz w:val="28"/>
          <w:szCs w:val="28"/>
          <w:lang w:val="en-US"/>
        </w:rPr>
        <w:t xml:space="preserve"> of punishment. According to </w:t>
      </w:r>
      <w:r w:rsidR="00DB3DEB" w:rsidRPr="00630401">
        <w:rPr>
          <w:rFonts w:ascii="Times New Roman" w:hAnsi="Times New Roman" w:cs="Times New Roman"/>
          <w:sz w:val="28"/>
          <w:szCs w:val="28"/>
          <w:lang w:val="en-US"/>
        </w:rPr>
        <w:t>essence of A</w:t>
      </w:r>
      <w:r w:rsidRPr="00630401">
        <w:rPr>
          <w:rFonts w:ascii="Times New Roman" w:hAnsi="Times New Roman" w:cs="Times New Roman"/>
          <w:sz w:val="28"/>
          <w:szCs w:val="28"/>
          <w:lang w:val="en-US"/>
        </w:rPr>
        <w:t>rticle 8</w:t>
      </w:r>
      <w:r w:rsidR="00DB3DEB"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the punishment applied concerning the person</w:t>
      </w:r>
      <w:r w:rsidR="00DB3DEB" w:rsidRPr="00630401">
        <w:rPr>
          <w:rFonts w:ascii="Times New Roman" w:hAnsi="Times New Roman" w:cs="Times New Roman"/>
          <w:sz w:val="28"/>
          <w:szCs w:val="28"/>
          <w:lang w:val="en-US"/>
        </w:rPr>
        <w:t>, who has committed a crime, shall be fair</w:t>
      </w:r>
      <w:r w:rsidRPr="00630401">
        <w:rPr>
          <w:rFonts w:ascii="Times New Roman" w:hAnsi="Times New Roman" w:cs="Times New Roman"/>
          <w:sz w:val="28"/>
          <w:szCs w:val="28"/>
          <w:lang w:val="en-US"/>
        </w:rPr>
        <w:t>.</w:t>
      </w:r>
    </w:p>
    <w:p w:rsidR="00902948" w:rsidRPr="00630401" w:rsidRDefault="00902948" w:rsidP="00630401">
      <w:pPr>
        <w:autoSpaceDE w:val="0"/>
        <w:autoSpaceDN w:val="0"/>
        <w:adjustRightInd w:val="0"/>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w:t>
      </w:r>
      <w:r w:rsidR="00DB3DEB"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58.1</w:t>
      </w:r>
      <w:r w:rsidR="00DB3DEB"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providing the general beginnings of purpose of punishment, </w:t>
      </w:r>
      <w:r w:rsidR="00421AD0" w:rsidRPr="00630401">
        <w:rPr>
          <w:rFonts w:ascii="Times New Roman" w:hAnsi="Times New Roman" w:cs="Times New Roman"/>
          <w:sz w:val="28"/>
          <w:szCs w:val="28"/>
          <w:lang w:val="en-US"/>
        </w:rPr>
        <w:t>the person who is recognized as guilty in commitment of a crime, shall be appointed fair</w:t>
      </w:r>
      <w:r w:rsidR="00B26673" w:rsidRPr="00630401">
        <w:rPr>
          <w:rFonts w:ascii="Times New Roman" w:hAnsi="Times New Roman" w:cs="Times New Roman"/>
          <w:sz w:val="28"/>
          <w:szCs w:val="28"/>
          <w:lang w:val="en-US"/>
        </w:rPr>
        <w:t xml:space="preserve"> </w:t>
      </w:r>
      <w:r w:rsidR="00421AD0" w:rsidRPr="00630401">
        <w:rPr>
          <w:rFonts w:ascii="Times New Roman" w:hAnsi="Times New Roman" w:cs="Times New Roman"/>
          <w:sz w:val="28"/>
          <w:szCs w:val="28"/>
          <w:lang w:val="en-US"/>
        </w:rPr>
        <w:t>punishment in the limits provided by appropriate articles of the Especial part of the present Code, and in view of positions of the General part of the present Code</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Fair punishment, first of all, </w:t>
      </w:r>
      <w:r w:rsidR="0068308D" w:rsidRPr="00630401">
        <w:rPr>
          <w:rFonts w:ascii="Times New Roman" w:hAnsi="Times New Roman" w:cs="Times New Roman"/>
          <w:sz w:val="28"/>
          <w:szCs w:val="28"/>
          <w:lang w:val="en-US"/>
        </w:rPr>
        <w:t>is</w:t>
      </w:r>
      <w:r w:rsidRPr="00630401">
        <w:rPr>
          <w:rFonts w:ascii="Times New Roman" w:hAnsi="Times New Roman" w:cs="Times New Roman"/>
          <w:sz w:val="28"/>
          <w:szCs w:val="28"/>
          <w:lang w:val="en-US"/>
        </w:rPr>
        <w:t xml:space="preserve"> important means for achievement of the purpose of the punishment provided in </w:t>
      </w:r>
      <w:r w:rsidR="0068308D"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41</w:t>
      </w:r>
      <w:r w:rsidR="0068308D"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w:t>
      </w:r>
      <w:r w:rsidR="00256323"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58.3</w:t>
      </w:r>
      <w:r w:rsidR="00D42011"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008E51B7" w:rsidRPr="00630401">
        <w:rPr>
          <w:rFonts w:ascii="Times New Roman" w:hAnsi="Times New Roman" w:cs="Times New Roman"/>
          <w:sz w:val="28"/>
          <w:szCs w:val="28"/>
          <w:lang w:val="en-US"/>
        </w:rPr>
        <w:t xml:space="preserve"> the</w:t>
      </w:r>
      <w:r w:rsidRPr="00630401">
        <w:rPr>
          <w:rFonts w:ascii="Times New Roman" w:hAnsi="Times New Roman" w:cs="Times New Roman"/>
          <w:sz w:val="28"/>
          <w:szCs w:val="28"/>
          <w:lang w:val="en-US"/>
        </w:rPr>
        <w:t xml:space="preserve"> justice of the </w:t>
      </w:r>
      <w:r w:rsidR="008E51B7" w:rsidRPr="00630401">
        <w:rPr>
          <w:rFonts w:ascii="Times New Roman" w:hAnsi="Times New Roman" w:cs="Times New Roman"/>
          <w:sz w:val="28"/>
          <w:szCs w:val="28"/>
          <w:lang w:val="en-US"/>
        </w:rPr>
        <w:t>imposed</w:t>
      </w:r>
      <w:r w:rsidRPr="00630401">
        <w:rPr>
          <w:rFonts w:ascii="Times New Roman" w:hAnsi="Times New Roman" w:cs="Times New Roman"/>
          <w:sz w:val="28"/>
          <w:szCs w:val="28"/>
          <w:lang w:val="en-US"/>
        </w:rPr>
        <w:t xml:space="preserve"> punishment is understood as compliance of this punishment to character and degree of public danger of a crime and the personality guilty, including to the circumstances commuting and aggravating punishment, and also influence of the appointed punishment on correction condemned and on his family living conditions.</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w:t>
      </w:r>
      <w:r w:rsidR="00F3476C" w:rsidRPr="00630401">
        <w:rPr>
          <w:rFonts w:ascii="Times New Roman" w:hAnsi="Times New Roman" w:cs="Times New Roman"/>
          <w:sz w:val="28"/>
          <w:szCs w:val="28"/>
          <w:lang w:val="en-US"/>
        </w:rPr>
        <w:t>essence of A</w:t>
      </w:r>
      <w:r w:rsidRPr="00630401">
        <w:rPr>
          <w:rFonts w:ascii="Times New Roman" w:hAnsi="Times New Roman" w:cs="Times New Roman"/>
          <w:sz w:val="28"/>
          <w:szCs w:val="28"/>
          <w:lang w:val="en-US"/>
        </w:rPr>
        <w:t>rticle 43</w:t>
      </w:r>
      <w:r w:rsidR="00F3476C"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to the persons guilty of commission of crime, the </w:t>
      </w:r>
      <w:r w:rsidR="00166F9A"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and additional punishment can be applied and these punishments in aggregate provide the </w:t>
      </w:r>
      <w:r w:rsidR="00F3476C" w:rsidRPr="00630401">
        <w:rPr>
          <w:rFonts w:ascii="Times New Roman" w:hAnsi="Times New Roman" w:cs="Times New Roman"/>
          <w:sz w:val="28"/>
          <w:szCs w:val="28"/>
          <w:lang w:val="en-US"/>
        </w:rPr>
        <w:t xml:space="preserve">purposes of </w:t>
      </w:r>
      <w:r w:rsidRPr="00630401">
        <w:rPr>
          <w:rFonts w:ascii="Times New Roman" w:hAnsi="Times New Roman" w:cs="Times New Roman"/>
          <w:sz w:val="28"/>
          <w:szCs w:val="28"/>
          <w:lang w:val="en-US"/>
        </w:rPr>
        <w:t>punishment.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In a number of </w:t>
      </w:r>
      <w:r w:rsidR="00730CF2" w:rsidRPr="00630401">
        <w:rPr>
          <w:rFonts w:ascii="Times New Roman" w:hAnsi="Times New Roman" w:cs="Times New Roman"/>
          <w:sz w:val="28"/>
          <w:szCs w:val="28"/>
          <w:lang w:val="en-US"/>
        </w:rPr>
        <w:t>decisions</w:t>
      </w:r>
      <w:r w:rsidRPr="00630401">
        <w:rPr>
          <w:rFonts w:ascii="Times New Roman" w:hAnsi="Times New Roman" w:cs="Times New Roman"/>
          <w:sz w:val="28"/>
          <w:szCs w:val="28"/>
          <w:lang w:val="en-US"/>
        </w:rPr>
        <w:t xml:space="preserve"> of Plenum of the Constitutional Court it was noted that between each crime and the punishment applied for its commission, there has to be a purposeful and reasonable interrelation (</w:t>
      </w:r>
      <w:r w:rsidR="00730CF2" w:rsidRPr="00630401">
        <w:rPr>
          <w:rFonts w:ascii="Times New Roman" w:hAnsi="Times New Roman" w:cs="Times New Roman"/>
          <w:sz w:val="28"/>
          <w:szCs w:val="28"/>
          <w:lang w:val="en-US"/>
        </w:rPr>
        <w:t>decisions</w:t>
      </w:r>
      <w:r w:rsidRPr="00630401">
        <w:rPr>
          <w:rFonts w:ascii="Times New Roman" w:hAnsi="Times New Roman" w:cs="Times New Roman"/>
          <w:sz w:val="28"/>
          <w:szCs w:val="28"/>
          <w:lang w:val="en-US"/>
        </w:rPr>
        <w:t xml:space="preserve"> of Plenum of the Constitutional Court of</w:t>
      </w:r>
      <w:r w:rsidR="00730CF2" w:rsidRPr="00630401">
        <w:rPr>
          <w:rFonts w:ascii="Times New Roman" w:hAnsi="Times New Roman" w:cs="Times New Roman"/>
          <w:sz w:val="28"/>
          <w:szCs w:val="28"/>
          <w:lang w:val="en-US"/>
        </w:rPr>
        <w:t xml:space="preserve"> 23</w:t>
      </w:r>
      <w:r w:rsidRPr="00630401">
        <w:rPr>
          <w:rFonts w:ascii="Times New Roman" w:hAnsi="Times New Roman" w:cs="Times New Roman"/>
          <w:sz w:val="28"/>
          <w:szCs w:val="28"/>
          <w:lang w:val="en-US"/>
        </w:rPr>
        <w:t xml:space="preserve"> July 2004 and of</w:t>
      </w:r>
      <w:r w:rsidR="00730CF2" w:rsidRPr="00630401">
        <w:rPr>
          <w:rFonts w:ascii="Times New Roman" w:hAnsi="Times New Roman" w:cs="Times New Roman"/>
          <w:sz w:val="28"/>
          <w:szCs w:val="28"/>
          <w:lang w:val="en-US"/>
        </w:rPr>
        <w:t xml:space="preserve"> 17</w:t>
      </w:r>
      <w:r w:rsidRPr="00630401">
        <w:rPr>
          <w:rFonts w:ascii="Times New Roman" w:hAnsi="Times New Roman" w:cs="Times New Roman"/>
          <w:sz w:val="28"/>
          <w:szCs w:val="28"/>
          <w:lang w:val="en-US"/>
        </w:rPr>
        <w:t xml:space="preserve"> March 2011 connected with </w:t>
      </w:r>
      <w:r w:rsidR="00730CF2"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48</w:t>
      </w:r>
      <w:r w:rsidR="00730CF2"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w:t>
      </w:r>
      <w:r w:rsidR="00730CF2"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53.4</w:t>
      </w:r>
      <w:r w:rsidR="00730CF2"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and </w:t>
      </w:r>
      <w:r w:rsidR="00730CF2"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 xml:space="preserve">rticle 112.1 of the Code </w:t>
      </w:r>
      <w:r w:rsidR="00730CF2" w:rsidRPr="00630401">
        <w:rPr>
          <w:rFonts w:ascii="Times New Roman" w:hAnsi="Times New Roman" w:cs="Times New Roman"/>
          <w:sz w:val="28"/>
          <w:szCs w:val="28"/>
          <w:lang w:val="en-US"/>
        </w:rPr>
        <w:t>on</w:t>
      </w:r>
      <w:r w:rsidRPr="00630401">
        <w:rPr>
          <w:rFonts w:ascii="Times New Roman" w:hAnsi="Times New Roman" w:cs="Times New Roman"/>
          <w:sz w:val="28"/>
          <w:szCs w:val="28"/>
          <w:lang w:val="en-US"/>
        </w:rPr>
        <w:t xml:space="preserve"> </w:t>
      </w:r>
      <w:r w:rsidR="00730CF2" w:rsidRPr="00630401">
        <w:rPr>
          <w:rFonts w:ascii="Times New Roman" w:hAnsi="Times New Roman" w:cs="Times New Roman"/>
          <w:sz w:val="28"/>
          <w:szCs w:val="28"/>
          <w:lang w:val="en-US"/>
        </w:rPr>
        <w:t>E</w:t>
      </w:r>
      <w:r w:rsidRPr="00630401">
        <w:rPr>
          <w:rFonts w:ascii="Times New Roman" w:hAnsi="Times New Roman" w:cs="Times New Roman"/>
          <w:sz w:val="28"/>
          <w:szCs w:val="28"/>
          <w:lang w:val="en-US"/>
        </w:rPr>
        <w:t xml:space="preserve">xecution of </w:t>
      </w:r>
      <w:r w:rsidR="00730CF2" w:rsidRPr="00630401">
        <w:rPr>
          <w:rFonts w:ascii="Times New Roman" w:hAnsi="Times New Roman" w:cs="Times New Roman"/>
          <w:sz w:val="28"/>
          <w:szCs w:val="28"/>
          <w:lang w:val="en-US"/>
        </w:rPr>
        <w:t>P</w:t>
      </w:r>
      <w:r w:rsidRPr="00630401">
        <w:rPr>
          <w:rFonts w:ascii="Times New Roman" w:hAnsi="Times New Roman" w:cs="Times New Roman"/>
          <w:sz w:val="28"/>
          <w:szCs w:val="28"/>
          <w:lang w:val="en-US"/>
        </w:rPr>
        <w:t>unishments).</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Requirements of the law and the specified legal position of Plenum of the Constitutional Court belong as to purpose of the basic and additional punishments.</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Additional punishments are a type of punishments which are applied not independently but only to with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 However, as well as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 additional punishments also are applied for the purpose of strengthening of impact on disciplinary measures, preventions of commission of new crimes in the future, restoration of social justice and compensation of the done harm.</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Social value of additional punishments is expressed that they strengthen a guarantee of more successful individualization of criminal liability.</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Among punishments </w:t>
      </w:r>
      <w:r w:rsidR="0012000B" w:rsidRPr="00630401">
        <w:rPr>
          <w:rFonts w:ascii="Times New Roman" w:hAnsi="Times New Roman" w:cs="Times New Roman"/>
          <w:sz w:val="28"/>
          <w:szCs w:val="28"/>
          <w:lang w:val="en-US"/>
        </w:rPr>
        <w:t>the “</w:t>
      </w:r>
      <w:r w:rsidRPr="00630401">
        <w:rPr>
          <w:rFonts w:ascii="Times New Roman" w:hAnsi="Times New Roman" w:cs="Times New Roman"/>
          <w:sz w:val="28"/>
          <w:szCs w:val="28"/>
          <w:lang w:val="en-US"/>
        </w:rPr>
        <w:t>deprivation of the right to hold certain positions or to be engaged in a certain activity</w:t>
      </w:r>
      <w:r w:rsidR="0012000B" w:rsidRPr="00630401">
        <w:rPr>
          <w:rFonts w:ascii="Times New Roman" w:hAnsi="Times New Roman" w:cs="Times New Roman"/>
          <w:sz w:val="28"/>
          <w:szCs w:val="28"/>
          <w:lang w:val="en-US"/>
        </w:rPr>
        <w:t>”</w:t>
      </w:r>
      <w:r w:rsidRPr="00630401">
        <w:rPr>
          <w:rFonts w:ascii="Times New Roman" w:hAnsi="Times New Roman" w:cs="Times New Roman"/>
          <w:sz w:val="28"/>
          <w:szCs w:val="28"/>
          <w:lang w:val="en-US"/>
        </w:rPr>
        <w:t xml:space="preserve"> takes a special place. This punishment, as well as punishment in the form of a penalty, being universal can be applied as the basic and additional </w:t>
      </w:r>
      <w:r w:rsidR="0012000B" w:rsidRPr="00630401">
        <w:rPr>
          <w:rFonts w:ascii="Times New Roman" w:hAnsi="Times New Roman" w:cs="Times New Roman"/>
          <w:sz w:val="28"/>
          <w:szCs w:val="28"/>
          <w:lang w:val="en-US"/>
        </w:rPr>
        <w:t xml:space="preserve">kind of </w:t>
      </w:r>
      <w:r w:rsidRPr="00630401">
        <w:rPr>
          <w:rFonts w:ascii="Times New Roman" w:hAnsi="Times New Roman" w:cs="Times New Roman"/>
          <w:sz w:val="28"/>
          <w:szCs w:val="28"/>
          <w:lang w:val="en-US"/>
        </w:rPr>
        <w:t>punishment (</w:t>
      </w:r>
      <w:r w:rsidR="0012000B"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43</w:t>
      </w:r>
      <w:r w:rsidR="0012000B"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Term of application of this type of punishment in a concrete case specifies, what punishment it is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or additional. So, according to </w:t>
      </w:r>
      <w:r w:rsidR="00F3570E"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46.1</w:t>
      </w:r>
      <w:r w:rsidR="00F3570E"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a type of punishment </w:t>
      </w:r>
      <w:r w:rsidR="00476A6D" w:rsidRPr="00630401">
        <w:rPr>
          <w:rFonts w:ascii="Times New Roman" w:hAnsi="Times New Roman" w:cs="Times New Roman"/>
          <w:sz w:val="28"/>
          <w:szCs w:val="28"/>
          <w:lang w:val="en-US"/>
        </w:rPr>
        <w:t>“</w:t>
      </w:r>
      <w:r w:rsidRPr="00630401">
        <w:rPr>
          <w:rFonts w:ascii="Times New Roman" w:hAnsi="Times New Roman" w:cs="Times New Roman"/>
          <w:sz w:val="28"/>
          <w:szCs w:val="28"/>
          <w:lang w:val="en-US"/>
        </w:rPr>
        <w:t xml:space="preserve">deprivation of the right to hold certain positions or to be engaged in a </w:t>
      </w:r>
      <w:r w:rsidRPr="00630401">
        <w:rPr>
          <w:rFonts w:ascii="Times New Roman" w:hAnsi="Times New Roman" w:cs="Times New Roman"/>
          <w:sz w:val="28"/>
          <w:szCs w:val="28"/>
          <w:lang w:val="en-US"/>
        </w:rPr>
        <w:lastRenderedPageBreak/>
        <w:t>certain activity</w:t>
      </w:r>
      <w:r w:rsidR="00476A6D" w:rsidRPr="00630401">
        <w:rPr>
          <w:rFonts w:ascii="Times New Roman" w:hAnsi="Times New Roman" w:cs="Times New Roman"/>
          <w:sz w:val="28"/>
          <w:szCs w:val="28"/>
          <w:lang w:val="en-US"/>
        </w:rPr>
        <w:t>”</w:t>
      </w:r>
      <w:r w:rsidRPr="00630401">
        <w:rPr>
          <w:rFonts w:ascii="Times New Roman" w:hAnsi="Times New Roman" w:cs="Times New Roman"/>
          <w:sz w:val="28"/>
          <w:szCs w:val="28"/>
          <w:lang w:val="en-US"/>
        </w:rPr>
        <w:t xml:space="preserve"> is </w:t>
      </w:r>
      <w:r w:rsidR="00476A6D" w:rsidRPr="00630401">
        <w:rPr>
          <w:rFonts w:ascii="Times New Roman" w:hAnsi="Times New Roman" w:cs="Times New Roman"/>
          <w:sz w:val="28"/>
          <w:szCs w:val="28"/>
          <w:lang w:val="en-US"/>
        </w:rPr>
        <w:t>imposed</w:t>
      </w:r>
      <w:r w:rsidRPr="00630401">
        <w:rPr>
          <w:rFonts w:ascii="Times New Roman" w:hAnsi="Times New Roman" w:cs="Times New Roman"/>
          <w:sz w:val="28"/>
          <w:szCs w:val="28"/>
          <w:lang w:val="en-US"/>
        </w:rPr>
        <w:t xml:space="preserve"> term from one to five years as a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type of punishment and term from one to three years as an </w:t>
      </w:r>
      <w:r w:rsidR="00476A6D" w:rsidRPr="00630401">
        <w:rPr>
          <w:rFonts w:ascii="Times New Roman" w:hAnsi="Times New Roman" w:cs="Times New Roman"/>
          <w:sz w:val="28"/>
          <w:szCs w:val="28"/>
          <w:lang w:val="en-US"/>
        </w:rPr>
        <w:t>additional</w:t>
      </w:r>
      <w:r w:rsidRPr="00630401">
        <w:rPr>
          <w:rFonts w:ascii="Times New Roman" w:hAnsi="Times New Roman" w:cs="Times New Roman"/>
          <w:sz w:val="28"/>
          <w:szCs w:val="28"/>
          <w:lang w:val="en-US"/>
        </w:rPr>
        <w:t xml:space="preserve"> </w:t>
      </w:r>
      <w:r w:rsidR="00476A6D" w:rsidRPr="00630401">
        <w:rPr>
          <w:rFonts w:ascii="Times New Roman" w:hAnsi="Times New Roman" w:cs="Times New Roman"/>
          <w:sz w:val="28"/>
          <w:szCs w:val="28"/>
          <w:lang w:val="en-US"/>
        </w:rPr>
        <w:t>kind</w:t>
      </w:r>
      <w:r w:rsidRPr="00630401">
        <w:rPr>
          <w:rFonts w:ascii="Times New Roman" w:hAnsi="Times New Roman" w:cs="Times New Roman"/>
          <w:sz w:val="28"/>
          <w:szCs w:val="28"/>
          <w:lang w:val="en-US"/>
        </w:rPr>
        <w:t xml:space="preserve"> of punishment.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Punishment in the form of deprivation of the right to hold certain positions or be engaged in a certain activity can be applied as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or additional punishment for those crimes which are generally committed in connection with use of powers of office or with implementation of a certain activity.</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The purpose of this punishment is the prevention of commission of crimes with use of powers of office or official position and also connected with implementation of a certain activity.</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As a rule, this type of punishment as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and additional punishment is applied directly in the cases specified in the sanction of the relevant article of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At the same time, this punishment as additional punishment can be applied a</w:t>
      </w:r>
      <w:r w:rsidR="006D2B9D" w:rsidRPr="00630401">
        <w:rPr>
          <w:rFonts w:ascii="Times New Roman" w:hAnsi="Times New Roman" w:cs="Times New Roman"/>
          <w:sz w:val="28"/>
          <w:szCs w:val="28"/>
          <w:lang w:val="en-US"/>
        </w:rPr>
        <w:t>lso</w:t>
      </w:r>
      <w:r w:rsidRPr="00630401">
        <w:rPr>
          <w:rFonts w:ascii="Times New Roman" w:hAnsi="Times New Roman" w:cs="Times New Roman"/>
          <w:sz w:val="28"/>
          <w:szCs w:val="28"/>
          <w:lang w:val="en-US"/>
        </w:rPr>
        <w:t xml:space="preserve"> in the cases which have</w:t>
      </w:r>
      <w:r w:rsidR="006D2B9D"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6D2B9D"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 xml:space="preserve">t been provided by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w:t>
      </w:r>
    </w:p>
    <w:p w:rsidR="00902948" w:rsidRPr="00630401" w:rsidRDefault="00902948" w:rsidP="00630401">
      <w:pPr>
        <w:autoSpaceDE w:val="0"/>
        <w:autoSpaceDN w:val="0"/>
        <w:adjustRightInd w:val="0"/>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w:t>
      </w:r>
      <w:r w:rsidR="006D2B9D"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46.2</w:t>
      </w:r>
      <w:r w:rsidR="006D2B9D"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deprivation </w:t>
      </w:r>
      <w:r w:rsidR="00902C69" w:rsidRPr="00630401">
        <w:rPr>
          <w:rFonts w:ascii="Times New Roman" w:hAnsi="Times New Roman" w:cs="Times New Roman"/>
          <w:sz w:val="28"/>
          <w:szCs w:val="28"/>
          <w:lang w:val="en-US"/>
        </w:rPr>
        <w:t>of the right to hold certain posts or to engage the certain activities, can be appointed as an additional kind of punishment and in circumstances, when it is not provided by appropriate article of the Especial part of the present Code, in view of nature and degrees of public danger of a crime and person guilty. The court recognizes impossible preservation of rights by him to hold the certain posts or to engage in the certain activities</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From the above it is possible to come to a conclusion that punishment </w:t>
      </w:r>
      <w:r w:rsidR="002E0428" w:rsidRPr="00630401">
        <w:rPr>
          <w:rFonts w:ascii="Times New Roman" w:hAnsi="Times New Roman" w:cs="Times New Roman"/>
          <w:sz w:val="28"/>
          <w:szCs w:val="28"/>
          <w:lang w:val="en-US"/>
        </w:rPr>
        <w:t>as</w:t>
      </w:r>
      <w:r w:rsidRPr="00630401">
        <w:rPr>
          <w:rFonts w:ascii="Times New Roman" w:hAnsi="Times New Roman" w:cs="Times New Roman"/>
          <w:sz w:val="28"/>
          <w:szCs w:val="28"/>
          <w:lang w:val="en-US"/>
        </w:rPr>
        <w:t xml:space="preserve"> deprivation of the right to hold certain positions or be engaged in a certain activity can be applied as an </w:t>
      </w:r>
      <w:r w:rsidR="002E0428" w:rsidRPr="00630401">
        <w:rPr>
          <w:rFonts w:ascii="Times New Roman" w:hAnsi="Times New Roman" w:cs="Times New Roman"/>
          <w:sz w:val="28"/>
          <w:szCs w:val="28"/>
          <w:lang w:val="en-US"/>
        </w:rPr>
        <w:t>additional</w:t>
      </w:r>
      <w:r w:rsidRPr="00630401">
        <w:rPr>
          <w:rFonts w:ascii="Times New Roman" w:hAnsi="Times New Roman" w:cs="Times New Roman"/>
          <w:sz w:val="28"/>
          <w:szCs w:val="28"/>
          <w:lang w:val="en-US"/>
        </w:rPr>
        <w:t xml:space="preserve"> </w:t>
      </w:r>
      <w:r w:rsidR="002E0428" w:rsidRPr="00630401">
        <w:rPr>
          <w:rFonts w:ascii="Times New Roman" w:hAnsi="Times New Roman" w:cs="Times New Roman"/>
          <w:sz w:val="28"/>
          <w:szCs w:val="28"/>
          <w:lang w:val="en-US"/>
        </w:rPr>
        <w:t>kind</w:t>
      </w:r>
      <w:r w:rsidRPr="00630401">
        <w:rPr>
          <w:rFonts w:ascii="Times New Roman" w:hAnsi="Times New Roman" w:cs="Times New Roman"/>
          <w:sz w:val="28"/>
          <w:szCs w:val="28"/>
          <w:lang w:val="en-US"/>
        </w:rPr>
        <w:t xml:space="preserve"> of punishment </w:t>
      </w:r>
      <w:r w:rsidR="002E0428" w:rsidRPr="00630401">
        <w:rPr>
          <w:rFonts w:ascii="Times New Roman" w:hAnsi="Times New Roman" w:cs="Times New Roman"/>
          <w:sz w:val="28"/>
          <w:szCs w:val="28"/>
          <w:lang w:val="en-US"/>
        </w:rPr>
        <w:t>both</w:t>
      </w:r>
      <w:r w:rsidRPr="00630401">
        <w:rPr>
          <w:rFonts w:ascii="Times New Roman" w:hAnsi="Times New Roman" w:cs="Times New Roman"/>
          <w:sz w:val="28"/>
          <w:szCs w:val="28"/>
          <w:lang w:val="en-US"/>
        </w:rPr>
        <w:t xml:space="preserve"> in cases provided</w:t>
      </w:r>
      <w:r w:rsidR="002E0428" w:rsidRPr="00630401">
        <w:rPr>
          <w:rFonts w:ascii="Times New Roman" w:hAnsi="Times New Roman" w:cs="Times New Roman"/>
          <w:sz w:val="28"/>
          <w:szCs w:val="28"/>
          <w:lang w:val="en-US"/>
        </w:rPr>
        <w:t xml:space="preserve"> and</w:t>
      </w:r>
      <w:r w:rsidRPr="00630401">
        <w:rPr>
          <w:rFonts w:ascii="Times New Roman" w:hAnsi="Times New Roman" w:cs="Times New Roman"/>
          <w:sz w:val="28"/>
          <w:szCs w:val="28"/>
          <w:lang w:val="en-US"/>
        </w:rPr>
        <w:t xml:space="preserve"> not provided in Special part of the criminal law. However, in the latter case at application of this punishment as additional punishment it is necessary to refer to </w:t>
      </w:r>
      <w:r w:rsidR="002E0428"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46</w:t>
      </w:r>
      <w:r w:rsidR="002E0428"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Plenum of the Constitutional Court considers that in a case when in the sanction of </w:t>
      </w:r>
      <w:r w:rsidR="00A57357"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 xml:space="preserve">rticle of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punishment in the form of deprivation of the right to hold certain positions or to be engaged in a certain activity is provided as one of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types of punishment the issue of an assumption of its application as additional punishment has to be resolved according to </w:t>
      </w:r>
      <w:r w:rsidR="00A57357"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8</w:t>
      </w:r>
      <w:r w:rsidR="00A57357"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So, according to </w:t>
      </w:r>
      <w:r w:rsidR="009B7DD5"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8.2</w:t>
      </w:r>
      <w:r w:rsidR="002238D8"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providing the principle of justice, nobody can bear criminal liability twice for the same crime. This principle covers also inadmissibility of </w:t>
      </w:r>
      <w:r w:rsidR="00A96E5E" w:rsidRPr="00630401">
        <w:rPr>
          <w:rFonts w:ascii="Times New Roman" w:hAnsi="Times New Roman" w:cs="Times New Roman"/>
          <w:sz w:val="28"/>
          <w:szCs w:val="28"/>
          <w:lang w:val="en-US"/>
        </w:rPr>
        <w:t xml:space="preserve">imposing </w:t>
      </w:r>
      <w:r w:rsidRPr="00630401">
        <w:rPr>
          <w:rFonts w:ascii="Times New Roman" w:hAnsi="Times New Roman" w:cs="Times New Roman"/>
          <w:sz w:val="28"/>
          <w:szCs w:val="28"/>
          <w:lang w:val="en-US"/>
        </w:rPr>
        <w:t xml:space="preserve">of an identical type of punishment as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and additional. </w:t>
      </w:r>
      <w:proofErr w:type="gramStart"/>
      <w:r w:rsidRPr="00630401">
        <w:rPr>
          <w:rFonts w:ascii="Times New Roman" w:hAnsi="Times New Roman" w:cs="Times New Roman"/>
          <w:sz w:val="28"/>
          <w:szCs w:val="28"/>
          <w:lang w:val="en-US"/>
        </w:rPr>
        <w:t xml:space="preserve">Therefore </w:t>
      </w:r>
      <w:r w:rsidR="00A96E5E" w:rsidRPr="00630401">
        <w:rPr>
          <w:rFonts w:ascii="Times New Roman" w:hAnsi="Times New Roman" w:cs="Times New Roman"/>
          <w:sz w:val="28"/>
          <w:szCs w:val="28"/>
          <w:lang w:val="en-US"/>
        </w:rPr>
        <w:t>imposing</w:t>
      </w:r>
      <w:r w:rsidRPr="00630401">
        <w:rPr>
          <w:rFonts w:ascii="Times New Roman" w:hAnsi="Times New Roman" w:cs="Times New Roman"/>
          <w:sz w:val="28"/>
          <w:szCs w:val="28"/>
          <w:lang w:val="en-US"/>
        </w:rPr>
        <w:t xml:space="preserve"> of one type of punishment as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and additional has to be perceived as not logical and not corresponding to the principle of justice and the </w:t>
      </w:r>
      <w:r w:rsidR="00A96E5E" w:rsidRPr="00630401">
        <w:rPr>
          <w:rFonts w:ascii="Times New Roman" w:hAnsi="Times New Roman" w:cs="Times New Roman"/>
          <w:sz w:val="28"/>
          <w:szCs w:val="28"/>
          <w:lang w:val="en-US"/>
        </w:rPr>
        <w:t xml:space="preserve">purposes of </w:t>
      </w:r>
      <w:r w:rsidRPr="00630401">
        <w:rPr>
          <w:rFonts w:ascii="Times New Roman" w:hAnsi="Times New Roman" w:cs="Times New Roman"/>
          <w:sz w:val="28"/>
          <w:szCs w:val="28"/>
          <w:lang w:val="en-US"/>
        </w:rPr>
        <w:t>punishment.</w:t>
      </w:r>
      <w:proofErr w:type="gramEnd"/>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For this reason when in the sanction of article of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punishment in the form of deprivation of the right to hold certain positions or to be engaged in a certain activity is provided as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 and it is applied in such quality, its application as additional punishment should</w:t>
      </w:r>
      <w:r w:rsidR="00F03B20"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F03B20"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 xml:space="preserve">t be allowed. In case of not application of this punishment as the basic and application of other alternative punishment, in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is</w:t>
      </w:r>
      <w:r w:rsidR="00056497"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056497"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t present any ban or an exception concerning application as additional punishment of punishment in the form of deprivation of the right to hold certain positions or to be engaged in a certain activity.</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lastRenderedPageBreak/>
        <w:t xml:space="preserve">On the contrary, proceeding from requirements of </w:t>
      </w:r>
      <w:r w:rsidR="00704633"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rticles 46.2 and 46.3</w:t>
      </w:r>
      <w:r w:rsidR="00704633"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punishment in the form of deprivation of the right to hold certain positions or be engaged in a certain activity of punishment as the additional can be applied to punishments in the form of public works, corrective works, the contents in disciplinary military unit and imprisonments, even in the cases which have</w:t>
      </w:r>
      <w:r w:rsidR="00704633"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704633"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 xml:space="preserve">t been provided by the relevant article of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In specified articles any exceptions concerning these rules are</w:t>
      </w:r>
      <w:r w:rsidR="00704633"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704633"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t provided.</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requirements of the criminal law, </w:t>
      </w:r>
      <w:r w:rsidR="00FB5317" w:rsidRPr="00630401">
        <w:rPr>
          <w:rFonts w:ascii="Times New Roman" w:hAnsi="Times New Roman" w:cs="Times New Roman"/>
          <w:sz w:val="28"/>
          <w:szCs w:val="28"/>
          <w:lang w:val="en-US"/>
        </w:rPr>
        <w:t xml:space="preserve">the punishment to </w:t>
      </w:r>
      <w:r w:rsidRPr="00630401">
        <w:rPr>
          <w:rFonts w:ascii="Times New Roman" w:hAnsi="Times New Roman" w:cs="Times New Roman"/>
          <w:sz w:val="28"/>
          <w:szCs w:val="28"/>
          <w:lang w:val="en-US"/>
        </w:rPr>
        <w:t xml:space="preserve">person found guilty of commission of crime is appointed in the limits provided by the relevant articles of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taking into account provisions of the General part of this Code. Therefore, at </w:t>
      </w:r>
      <w:r w:rsidR="006A190E" w:rsidRPr="00630401">
        <w:rPr>
          <w:rFonts w:ascii="Times New Roman" w:hAnsi="Times New Roman" w:cs="Times New Roman"/>
          <w:sz w:val="28"/>
          <w:szCs w:val="28"/>
          <w:lang w:val="en-US"/>
        </w:rPr>
        <w:t>imposing</w:t>
      </w:r>
      <w:r w:rsidRPr="00630401">
        <w:rPr>
          <w:rFonts w:ascii="Times New Roman" w:hAnsi="Times New Roman" w:cs="Times New Roman"/>
          <w:sz w:val="28"/>
          <w:szCs w:val="28"/>
          <w:lang w:val="en-US"/>
        </w:rPr>
        <w:t xml:space="preserve"> of punishment in the form of deprivation of the right to hold certain positions or to be engaged in a certain activity as additional punishment </w:t>
      </w:r>
      <w:r w:rsidR="006055A5" w:rsidRPr="00630401">
        <w:rPr>
          <w:rFonts w:ascii="Times New Roman" w:hAnsi="Times New Roman" w:cs="Times New Roman"/>
          <w:sz w:val="28"/>
          <w:szCs w:val="28"/>
          <w:lang w:val="en-US"/>
        </w:rPr>
        <w:t xml:space="preserve">the requirements of </w:t>
      </w:r>
      <w:r w:rsidR="006A190E"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46</w:t>
      </w:r>
      <w:r w:rsidR="006055A5"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surely have to be considered.   </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Considering</w:t>
      </w:r>
      <w:r w:rsidR="008E7718" w:rsidRPr="00630401">
        <w:rPr>
          <w:rFonts w:ascii="Times New Roman" w:hAnsi="Times New Roman" w:cs="Times New Roman"/>
          <w:sz w:val="28"/>
          <w:szCs w:val="28"/>
          <w:lang w:val="en-US"/>
        </w:rPr>
        <w:t xml:space="preserve"> the</w:t>
      </w:r>
      <w:r w:rsidRPr="00630401">
        <w:rPr>
          <w:rFonts w:ascii="Times New Roman" w:hAnsi="Times New Roman" w:cs="Times New Roman"/>
          <w:sz w:val="28"/>
          <w:szCs w:val="28"/>
          <w:lang w:val="en-US"/>
        </w:rPr>
        <w:t xml:space="preserve"> noted Plenum of the Constitutional Court comes to a conclusion that punishment in the form of deprivation of the right to hold certain positions or be engaged in a certain activity can be applied as additional in cases when it is provided in the sanction of the relevant article of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as the </w:t>
      </w:r>
      <w:r w:rsidR="00864312"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 but is</w:t>
      </w:r>
      <w:r w:rsidR="008E7718"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8E7718"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 xml:space="preserve">t applied in such quality. In this case it is necessary to refer to </w:t>
      </w:r>
      <w:r w:rsidR="008E7718"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46</w:t>
      </w:r>
      <w:r w:rsidR="008E7718"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providing conditions and rule</w:t>
      </w:r>
      <w:r w:rsidR="008E7718" w:rsidRPr="00630401">
        <w:rPr>
          <w:rFonts w:ascii="Times New Roman" w:hAnsi="Times New Roman" w:cs="Times New Roman"/>
          <w:sz w:val="28"/>
          <w:szCs w:val="28"/>
          <w:lang w:val="en-US"/>
        </w:rPr>
        <w:t>s of</w:t>
      </w:r>
      <w:r w:rsidRPr="00630401">
        <w:rPr>
          <w:rFonts w:ascii="Times New Roman" w:hAnsi="Times New Roman" w:cs="Times New Roman"/>
          <w:sz w:val="28"/>
          <w:szCs w:val="28"/>
          <w:lang w:val="en-US"/>
        </w:rPr>
        <w:t xml:space="preserve"> application of this punishment.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Due to the question concerning possibility of application of punishment in the form of deprivation of the right to hold certain positions or to be engaged in a certain activity as additional to punishment in the form of a penalty, from the point of view of the </w:t>
      </w:r>
      <w:r w:rsidR="00921B3E"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46.3</w:t>
      </w:r>
      <w:r w:rsidR="00921B3E"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00921B3E" w:rsidRPr="00630401">
        <w:rPr>
          <w:rFonts w:ascii="Times New Roman" w:hAnsi="Times New Roman" w:cs="Times New Roman"/>
          <w:sz w:val="28"/>
          <w:szCs w:val="28"/>
          <w:lang w:val="en-US"/>
        </w:rPr>
        <w:t xml:space="preserve"> the</w:t>
      </w:r>
      <w:r w:rsidRPr="00630401">
        <w:rPr>
          <w:rFonts w:ascii="Times New Roman" w:hAnsi="Times New Roman" w:cs="Times New Roman"/>
          <w:sz w:val="28"/>
          <w:szCs w:val="28"/>
          <w:lang w:val="en-US"/>
        </w:rPr>
        <w:t xml:space="preserve"> Plenum of the Constitutional Court considers necessary disclosure of concept of system of punishment and its signs.</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The system of punishment is understood as the exhaustive list of types of the punishment being with each other in interrelation established in the law, possessing the certain function, located in a certain sequence, according to degree of their weight.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The following belongs to signs of system of punishment:</w:t>
      </w:r>
    </w:p>
    <w:p w:rsidR="00902948" w:rsidRPr="00630401" w:rsidRDefault="00BC7750"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t</w:t>
      </w:r>
      <w:r w:rsidR="00902948" w:rsidRPr="00630401">
        <w:rPr>
          <w:rFonts w:ascii="Times New Roman" w:hAnsi="Times New Roman" w:cs="Times New Roman"/>
          <w:sz w:val="28"/>
          <w:szCs w:val="28"/>
          <w:lang w:val="en-US"/>
        </w:rPr>
        <w:t>he</w:t>
      </w:r>
      <w:proofErr w:type="gramEnd"/>
      <w:r w:rsidR="00902948" w:rsidRPr="00630401">
        <w:rPr>
          <w:rFonts w:ascii="Times New Roman" w:hAnsi="Times New Roman" w:cs="Times New Roman"/>
          <w:sz w:val="28"/>
          <w:szCs w:val="28"/>
          <w:lang w:val="en-US"/>
        </w:rPr>
        <w:t xml:space="preserve"> exhaustive list of types of the punishment, providing inadmissibility of application of other type of punishment in the </w:t>
      </w:r>
      <w:r w:rsidR="00E8375F" w:rsidRPr="00630401">
        <w:rPr>
          <w:rFonts w:ascii="Times New Roman" w:hAnsi="Times New Roman" w:cs="Times New Roman"/>
          <w:sz w:val="28"/>
          <w:szCs w:val="28"/>
          <w:lang w:val="en-US"/>
        </w:rPr>
        <w:t>Republic of Azerbaijan</w:t>
      </w:r>
      <w:r w:rsidR="00902948" w:rsidRPr="00630401">
        <w:rPr>
          <w:rFonts w:ascii="Times New Roman" w:hAnsi="Times New Roman" w:cs="Times New Roman"/>
          <w:sz w:val="28"/>
          <w:szCs w:val="28"/>
          <w:lang w:val="en-US"/>
        </w:rPr>
        <w:t>;</w:t>
      </w:r>
    </w:p>
    <w:p w:rsidR="00902948" w:rsidRPr="00630401" w:rsidRDefault="00BC7750"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d</w:t>
      </w:r>
      <w:r w:rsidR="00902948" w:rsidRPr="00630401">
        <w:rPr>
          <w:rFonts w:ascii="Times New Roman" w:hAnsi="Times New Roman" w:cs="Times New Roman"/>
          <w:sz w:val="28"/>
          <w:szCs w:val="28"/>
          <w:lang w:val="en-US"/>
        </w:rPr>
        <w:t>epending</w:t>
      </w:r>
      <w:proofErr w:type="gramEnd"/>
      <w:r w:rsidR="00902948" w:rsidRPr="00630401">
        <w:rPr>
          <w:rFonts w:ascii="Times New Roman" w:hAnsi="Times New Roman" w:cs="Times New Roman"/>
          <w:sz w:val="28"/>
          <w:szCs w:val="28"/>
          <w:lang w:val="en-US"/>
        </w:rPr>
        <w:t xml:space="preserve"> on severity classification of punishments from less heavy punishment to</w:t>
      </w:r>
      <w:r w:rsidR="007F76C6" w:rsidRPr="00630401">
        <w:rPr>
          <w:rFonts w:ascii="Times New Roman" w:hAnsi="Times New Roman" w:cs="Times New Roman"/>
          <w:sz w:val="28"/>
          <w:szCs w:val="28"/>
          <w:lang w:val="en-US"/>
        </w:rPr>
        <w:t xml:space="preserve"> grave</w:t>
      </w:r>
      <w:r w:rsidR="00645464" w:rsidRPr="00630401">
        <w:rPr>
          <w:rFonts w:ascii="Times New Roman" w:hAnsi="Times New Roman" w:cs="Times New Roman"/>
          <w:sz w:val="28"/>
          <w:szCs w:val="28"/>
          <w:lang w:val="en-US"/>
        </w:rPr>
        <w:t>r</w:t>
      </w:r>
      <w:r w:rsidR="00902948" w:rsidRPr="00630401">
        <w:rPr>
          <w:rFonts w:ascii="Times New Roman" w:hAnsi="Times New Roman" w:cs="Times New Roman"/>
          <w:sz w:val="28"/>
          <w:szCs w:val="28"/>
          <w:lang w:val="en-US"/>
        </w:rPr>
        <w:t>;</w:t>
      </w:r>
    </w:p>
    <w:p w:rsidR="00902948" w:rsidRPr="00630401" w:rsidRDefault="00BC7750"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o</w:t>
      </w:r>
      <w:r w:rsidR="00902948" w:rsidRPr="00630401">
        <w:rPr>
          <w:rFonts w:ascii="Times New Roman" w:hAnsi="Times New Roman" w:cs="Times New Roman"/>
          <w:sz w:val="28"/>
          <w:szCs w:val="28"/>
          <w:lang w:val="en-US"/>
        </w:rPr>
        <w:t>bligation</w:t>
      </w:r>
      <w:proofErr w:type="gramEnd"/>
      <w:r w:rsidR="00902948" w:rsidRPr="00630401">
        <w:rPr>
          <w:rFonts w:ascii="Times New Roman" w:hAnsi="Times New Roman" w:cs="Times New Roman"/>
          <w:sz w:val="28"/>
          <w:szCs w:val="28"/>
          <w:lang w:val="en-US"/>
        </w:rPr>
        <w:t xml:space="preserve">, for </w:t>
      </w:r>
      <w:r w:rsidRPr="00630401">
        <w:rPr>
          <w:rFonts w:ascii="Times New Roman" w:hAnsi="Times New Roman" w:cs="Times New Roman"/>
          <w:sz w:val="28"/>
          <w:szCs w:val="28"/>
          <w:lang w:val="en-US"/>
        </w:rPr>
        <w:t>courts</w:t>
      </w:r>
      <w:r w:rsidR="00902948" w:rsidRPr="00630401">
        <w:rPr>
          <w:rFonts w:ascii="Times New Roman" w:hAnsi="Times New Roman" w:cs="Times New Roman"/>
          <w:sz w:val="28"/>
          <w:szCs w:val="28"/>
          <w:lang w:val="en-US"/>
        </w:rPr>
        <w:t xml:space="preserve"> of application of the punishments provided by the criminal law.</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The system of punishments has the structure and elements. Different types of punishment act as elements of this system.</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w:t>
      </w:r>
      <w:r w:rsidR="00614684" w:rsidRPr="00630401">
        <w:rPr>
          <w:rFonts w:ascii="Times New Roman" w:hAnsi="Times New Roman" w:cs="Times New Roman"/>
          <w:sz w:val="28"/>
          <w:szCs w:val="28"/>
          <w:lang w:val="en-US"/>
        </w:rPr>
        <w:t>structure of A</w:t>
      </w:r>
      <w:r w:rsidRPr="00630401">
        <w:rPr>
          <w:rFonts w:ascii="Times New Roman" w:hAnsi="Times New Roman" w:cs="Times New Roman"/>
          <w:sz w:val="28"/>
          <w:szCs w:val="28"/>
          <w:lang w:val="en-US"/>
        </w:rPr>
        <w:t>rticle 42</w:t>
      </w:r>
      <w:r w:rsidR="00614684"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w:t>
      </w:r>
      <w:r w:rsidR="00614684" w:rsidRPr="00630401">
        <w:rPr>
          <w:rFonts w:ascii="Times New Roman" w:hAnsi="Times New Roman" w:cs="Times New Roman"/>
          <w:sz w:val="28"/>
          <w:szCs w:val="28"/>
          <w:lang w:val="en-US"/>
        </w:rPr>
        <w:t xml:space="preserve">the </w:t>
      </w:r>
      <w:r w:rsidRPr="00630401">
        <w:rPr>
          <w:rFonts w:ascii="Times New Roman" w:hAnsi="Times New Roman" w:cs="Times New Roman"/>
          <w:sz w:val="28"/>
          <w:szCs w:val="28"/>
          <w:lang w:val="en-US"/>
        </w:rPr>
        <w:t xml:space="preserve">types of punishment, depending on </w:t>
      </w:r>
      <w:r w:rsidR="00614684" w:rsidRPr="00630401">
        <w:rPr>
          <w:rFonts w:ascii="Times New Roman" w:hAnsi="Times New Roman" w:cs="Times New Roman"/>
          <w:sz w:val="28"/>
          <w:szCs w:val="28"/>
          <w:lang w:val="en-US"/>
        </w:rPr>
        <w:t>gravity</w:t>
      </w:r>
      <w:r w:rsidRPr="00630401">
        <w:rPr>
          <w:rFonts w:ascii="Times New Roman" w:hAnsi="Times New Roman" w:cs="Times New Roman"/>
          <w:sz w:val="28"/>
          <w:szCs w:val="28"/>
          <w:lang w:val="en-US"/>
        </w:rPr>
        <w:t>, are classified from less heavy punishment to</w:t>
      </w:r>
      <w:r w:rsidR="007F76C6" w:rsidRPr="00630401">
        <w:rPr>
          <w:rFonts w:ascii="Times New Roman" w:hAnsi="Times New Roman" w:cs="Times New Roman"/>
          <w:sz w:val="28"/>
          <w:szCs w:val="28"/>
          <w:lang w:val="en-US"/>
        </w:rPr>
        <w:t xml:space="preserve"> grave</w:t>
      </w:r>
      <w:r w:rsidR="00645464" w:rsidRPr="00630401">
        <w:rPr>
          <w:rFonts w:ascii="Times New Roman" w:hAnsi="Times New Roman" w:cs="Times New Roman"/>
          <w:sz w:val="28"/>
          <w:szCs w:val="28"/>
          <w:lang w:val="en-US"/>
        </w:rPr>
        <w:t>r</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w:t>
      </w:r>
      <w:r w:rsidR="007F76C6"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of 43</w:t>
      </w:r>
      <w:r w:rsidR="00081046" w:rsidRPr="00630401">
        <w:rPr>
          <w:rFonts w:ascii="Times New Roman" w:hAnsi="Times New Roman" w:cs="Times New Roman"/>
          <w:sz w:val="28"/>
          <w:szCs w:val="28"/>
          <w:lang w:val="en-US"/>
        </w:rPr>
        <w:t xml:space="preserve"> the</w:t>
      </w:r>
      <w:r w:rsidRPr="00630401">
        <w:rPr>
          <w:rFonts w:ascii="Times New Roman" w:hAnsi="Times New Roman" w:cs="Times New Roman"/>
          <w:sz w:val="28"/>
          <w:szCs w:val="28"/>
          <w:lang w:val="en-US"/>
        </w:rPr>
        <w:t xml:space="preserve"> punishments </w:t>
      </w:r>
      <w:r w:rsidR="00E60165" w:rsidRPr="00630401">
        <w:rPr>
          <w:rFonts w:ascii="Times New Roman" w:hAnsi="Times New Roman" w:cs="Times New Roman"/>
          <w:sz w:val="28"/>
          <w:szCs w:val="28"/>
          <w:lang w:val="en-US"/>
        </w:rPr>
        <w:t>divides</w:t>
      </w:r>
      <w:r w:rsidRPr="00630401">
        <w:rPr>
          <w:rFonts w:ascii="Times New Roman" w:hAnsi="Times New Roman" w:cs="Times New Roman"/>
          <w:sz w:val="28"/>
          <w:szCs w:val="28"/>
          <w:lang w:val="en-US"/>
        </w:rPr>
        <w:t xml:space="preserve"> on three </w:t>
      </w:r>
      <w:r w:rsidR="00281A05" w:rsidRPr="00630401">
        <w:rPr>
          <w:rFonts w:ascii="Times New Roman" w:hAnsi="Times New Roman" w:cs="Times New Roman"/>
          <w:sz w:val="28"/>
          <w:szCs w:val="28"/>
          <w:lang w:val="en-US"/>
        </w:rPr>
        <w:t>kinds</w:t>
      </w:r>
      <w:r w:rsidRPr="00630401">
        <w:rPr>
          <w:rFonts w:ascii="Times New Roman" w:hAnsi="Times New Roman" w:cs="Times New Roman"/>
          <w:sz w:val="28"/>
          <w:szCs w:val="28"/>
          <w:lang w:val="en-US"/>
        </w:rPr>
        <w:t>:</w:t>
      </w:r>
    </w:p>
    <w:p w:rsidR="00902948" w:rsidRPr="00630401" w:rsidRDefault="00A91CB2"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basic</w:t>
      </w:r>
      <w:proofErr w:type="gramEnd"/>
      <w:r w:rsidR="00902948" w:rsidRPr="00630401">
        <w:rPr>
          <w:rFonts w:ascii="Times New Roman" w:hAnsi="Times New Roman" w:cs="Times New Roman"/>
          <w:sz w:val="28"/>
          <w:szCs w:val="28"/>
          <w:lang w:val="en-US"/>
        </w:rPr>
        <w:t xml:space="preserve"> punishments (</w:t>
      </w:r>
      <w:r w:rsidRPr="00630401">
        <w:rPr>
          <w:rFonts w:ascii="Times New Roman" w:hAnsi="Times New Roman" w:cs="Times New Roman"/>
          <w:sz w:val="28"/>
          <w:szCs w:val="28"/>
          <w:lang w:val="en-US"/>
        </w:rPr>
        <w:t>A</w:t>
      </w:r>
      <w:r w:rsidR="00902948" w:rsidRPr="00630401">
        <w:rPr>
          <w:rFonts w:ascii="Times New Roman" w:hAnsi="Times New Roman" w:cs="Times New Roman"/>
          <w:sz w:val="28"/>
          <w:szCs w:val="28"/>
          <w:lang w:val="en-US"/>
        </w:rPr>
        <w:t>rticle 43.1</w:t>
      </w:r>
      <w:r w:rsidRPr="00630401">
        <w:rPr>
          <w:rFonts w:ascii="Times New Roman" w:hAnsi="Times New Roman" w:cs="Times New Roman"/>
          <w:sz w:val="28"/>
          <w:szCs w:val="28"/>
          <w:lang w:val="en-US"/>
        </w:rPr>
        <w:t xml:space="preserve"> of the</w:t>
      </w:r>
      <w:r w:rsidR="00902948"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00902948" w:rsidRPr="00630401">
        <w:rPr>
          <w:rFonts w:ascii="Times New Roman" w:hAnsi="Times New Roman" w:cs="Times New Roman"/>
          <w:sz w:val="28"/>
          <w:szCs w:val="28"/>
          <w:lang w:val="en-US"/>
        </w:rPr>
        <w:t>);</w:t>
      </w:r>
    </w:p>
    <w:p w:rsidR="00902948" w:rsidRPr="00630401" w:rsidRDefault="00A91CB2"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p</w:t>
      </w:r>
      <w:r w:rsidR="00902948" w:rsidRPr="00630401">
        <w:rPr>
          <w:rFonts w:ascii="Times New Roman" w:hAnsi="Times New Roman" w:cs="Times New Roman"/>
          <w:sz w:val="28"/>
          <w:szCs w:val="28"/>
          <w:lang w:val="en-US"/>
        </w:rPr>
        <w:t>unishments</w:t>
      </w:r>
      <w:proofErr w:type="gramEnd"/>
      <w:r w:rsidR="00902948" w:rsidRPr="00630401">
        <w:rPr>
          <w:rFonts w:ascii="Times New Roman" w:hAnsi="Times New Roman" w:cs="Times New Roman"/>
          <w:sz w:val="28"/>
          <w:szCs w:val="28"/>
          <w:lang w:val="en-US"/>
        </w:rPr>
        <w:t xml:space="preserve"> which can be appointed </w:t>
      </w:r>
      <w:r w:rsidRPr="00630401">
        <w:rPr>
          <w:rFonts w:ascii="Times New Roman" w:hAnsi="Times New Roman" w:cs="Times New Roman"/>
          <w:sz w:val="28"/>
          <w:szCs w:val="28"/>
          <w:lang w:val="en-US"/>
        </w:rPr>
        <w:t>both</w:t>
      </w:r>
      <w:r w:rsidR="00902948" w:rsidRPr="00630401">
        <w:rPr>
          <w:rFonts w:ascii="Times New Roman" w:hAnsi="Times New Roman" w:cs="Times New Roman"/>
          <w:sz w:val="28"/>
          <w:szCs w:val="28"/>
          <w:lang w:val="en-US"/>
        </w:rPr>
        <w:t xml:space="preserve"> as the basic and additional punishment (mixed) (</w:t>
      </w:r>
      <w:r w:rsidRPr="00630401">
        <w:rPr>
          <w:rFonts w:ascii="Times New Roman" w:hAnsi="Times New Roman" w:cs="Times New Roman"/>
          <w:sz w:val="28"/>
          <w:szCs w:val="28"/>
          <w:lang w:val="en-US"/>
        </w:rPr>
        <w:t>A</w:t>
      </w:r>
      <w:r w:rsidR="00902948" w:rsidRPr="00630401">
        <w:rPr>
          <w:rFonts w:ascii="Times New Roman" w:hAnsi="Times New Roman" w:cs="Times New Roman"/>
          <w:sz w:val="28"/>
          <w:szCs w:val="28"/>
          <w:lang w:val="en-US"/>
        </w:rPr>
        <w:t>rticle 43.2</w:t>
      </w:r>
      <w:r w:rsidRPr="00630401">
        <w:rPr>
          <w:rFonts w:ascii="Times New Roman" w:hAnsi="Times New Roman" w:cs="Times New Roman"/>
          <w:sz w:val="28"/>
          <w:szCs w:val="28"/>
          <w:lang w:val="en-US"/>
        </w:rPr>
        <w:t xml:space="preserve"> of the</w:t>
      </w:r>
      <w:r w:rsidR="00902948"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00902948" w:rsidRPr="00630401">
        <w:rPr>
          <w:rFonts w:ascii="Times New Roman" w:hAnsi="Times New Roman" w:cs="Times New Roman"/>
          <w:sz w:val="28"/>
          <w:szCs w:val="28"/>
          <w:lang w:val="en-US"/>
        </w:rPr>
        <w:t>);</w:t>
      </w:r>
    </w:p>
    <w:p w:rsidR="00902948" w:rsidRPr="00630401" w:rsidRDefault="00A91CB2"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 </w:t>
      </w:r>
      <w:proofErr w:type="gramStart"/>
      <w:r w:rsidRPr="00630401">
        <w:rPr>
          <w:rFonts w:ascii="Times New Roman" w:hAnsi="Times New Roman" w:cs="Times New Roman"/>
          <w:sz w:val="28"/>
          <w:szCs w:val="28"/>
          <w:lang w:val="en-US"/>
        </w:rPr>
        <w:t>only</w:t>
      </w:r>
      <w:proofErr w:type="gramEnd"/>
      <w:r w:rsidRPr="00630401">
        <w:rPr>
          <w:rFonts w:ascii="Times New Roman" w:hAnsi="Times New Roman" w:cs="Times New Roman"/>
          <w:sz w:val="28"/>
          <w:szCs w:val="28"/>
          <w:lang w:val="en-US"/>
        </w:rPr>
        <w:t xml:space="preserve"> a</w:t>
      </w:r>
      <w:r w:rsidR="00902948" w:rsidRPr="00630401">
        <w:rPr>
          <w:rFonts w:ascii="Times New Roman" w:hAnsi="Times New Roman" w:cs="Times New Roman"/>
          <w:sz w:val="28"/>
          <w:szCs w:val="28"/>
          <w:lang w:val="en-US"/>
        </w:rPr>
        <w:t>dditional punishments (</w:t>
      </w:r>
      <w:r w:rsidRPr="00630401">
        <w:rPr>
          <w:rFonts w:ascii="Times New Roman" w:hAnsi="Times New Roman" w:cs="Times New Roman"/>
          <w:sz w:val="28"/>
          <w:szCs w:val="28"/>
          <w:lang w:val="en-US"/>
        </w:rPr>
        <w:t>A</w:t>
      </w:r>
      <w:r w:rsidR="00902948" w:rsidRPr="00630401">
        <w:rPr>
          <w:rFonts w:ascii="Times New Roman" w:hAnsi="Times New Roman" w:cs="Times New Roman"/>
          <w:sz w:val="28"/>
          <w:szCs w:val="28"/>
          <w:lang w:val="en-US"/>
        </w:rPr>
        <w:t>rticle 43.3</w:t>
      </w:r>
      <w:r w:rsidRPr="00630401">
        <w:rPr>
          <w:rFonts w:ascii="Times New Roman" w:hAnsi="Times New Roman" w:cs="Times New Roman"/>
          <w:sz w:val="28"/>
          <w:szCs w:val="28"/>
          <w:lang w:val="en-US"/>
        </w:rPr>
        <w:t xml:space="preserve"> of the</w:t>
      </w:r>
      <w:r w:rsidR="00902948"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00902948"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lastRenderedPageBreak/>
        <w:t xml:space="preserve">The </w:t>
      </w:r>
      <w:r w:rsidR="00C31EBA"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punishments are types of punishments which can</w:t>
      </w:r>
      <w:r w:rsidR="00CC2C65" w:rsidRPr="00630401">
        <w:rPr>
          <w:rFonts w:ascii="Times New Roman" w:hAnsi="Times New Roman" w:cs="Times New Roman"/>
          <w:sz w:val="28"/>
          <w:szCs w:val="28"/>
          <w:lang w:val="en-US"/>
        </w:rPr>
        <w:t>no</w:t>
      </w:r>
      <w:r w:rsidRPr="00630401">
        <w:rPr>
          <w:rFonts w:ascii="Times New Roman" w:hAnsi="Times New Roman" w:cs="Times New Roman"/>
          <w:sz w:val="28"/>
          <w:szCs w:val="28"/>
          <w:lang w:val="en-US"/>
        </w:rPr>
        <w:t xml:space="preserve">t be attached to other types of punishments. They represent more strict punishments. As the </w:t>
      </w:r>
      <w:r w:rsidR="00C31EBA"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 one of the main punishments provided in the criminal law can be applied only.</w:t>
      </w:r>
    </w:p>
    <w:p w:rsidR="00902948" w:rsidRPr="00630401" w:rsidRDefault="001E558D"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To the mixed punishments belong p</w:t>
      </w:r>
      <w:r w:rsidR="00902948" w:rsidRPr="00630401">
        <w:rPr>
          <w:rFonts w:ascii="Times New Roman" w:hAnsi="Times New Roman" w:cs="Times New Roman"/>
          <w:sz w:val="28"/>
          <w:szCs w:val="28"/>
          <w:lang w:val="en-US"/>
        </w:rPr>
        <w:t xml:space="preserve">unishments which can be applied </w:t>
      </w:r>
      <w:r w:rsidRPr="00630401">
        <w:rPr>
          <w:rFonts w:ascii="Times New Roman" w:hAnsi="Times New Roman" w:cs="Times New Roman"/>
          <w:sz w:val="28"/>
          <w:szCs w:val="28"/>
          <w:lang w:val="en-US"/>
        </w:rPr>
        <w:t>both</w:t>
      </w:r>
      <w:r w:rsidR="00902948" w:rsidRPr="00630401">
        <w:rPr>
          <w:rFonts w:ascii="Times New Roman" w:hAnsi="Times New Roman" w:cs="Times New Roman"/>
          <w:sz w:val="28"/>
          <w:szCs w:val="28"/>
          <w:lang w:val="en-US"/>
        </w:rPr>
        <w:t xml:space="preserve"> as the basic and additional punishment. Punishments concern to them in the form of a penalty and deprivation of the right to hold certain positions or to be engaged in a certain activity.</w:t>
      </w:r>
    </w:p>
    <w:p w:rsidR="00902948" w:rsidRPr="00630401" w:rsidRDefault="00902948" w:rsidP="00630401">
      <w:pPr>
        <w:autoSpaceDE w:val="0"/>
        <w:autoSpaceDN w:val="0"/>
        <w:adjustRightInd w:val="0"/>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w:t>
      </w:r>
      <w:r w:rsidR="00DF1304"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43.3</w:t>
      </w:r>
      <w:r w:rsidR="00DF1304"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deprivation </w:t>
      </w:r>
      <w:r w:rsidR="00437148" w:rsidRPr="00630401">
        <w:rPr>
          <w:rFonts w:ascii="Times New Roman" w:hAnsi="Times New Roman" w:cs="Times New Roman"/>
          <w:sz w:val="28"/>
          <w:szCs w:val="28"/>
          <w:lang w:val="en-US"/>
        </w:rPr>
        <w:t xml:space="preserve">of a special or military rank, honorary title or state award, deprivation of the right to operate a vehicle, confiscation of property and </w:t>
      </w:r>
      <w:r w:rsidRPr="00630401">
        <w:rPr>
          <w:rFonts w:ascii="Times New Roman" w:hAnsi="Times New Roman" w:cs="Times New Roman"/>
          <w:sz w:val="28"/>
          <w:szCs w:val="28"/>
          <w:lang w:val="en-US"/>
        </w:rPr>
        <w:t xml:space="preserve">exclusion out of borders of the </w:t>
      </w:r>
      <w:r w:rsidR="00E8375F" w:rsidRPr="00630401">
        <w:rPr>
          <w:rFonts w:ascii="Times New Roman" w:hAnsi="Times New Roman" w:cs="Times New Roman"/>
          <w:sz w:val="28"/>
          <w:szCs w:val="28"/>
          <w:lang w:val="en-US"/>
        </w:rPr>
        <w:t>Republic of Azerbaijan</w:t>
      </w:r>
      <w:r w:rsidRPr="00630401">
        <w:rPr>
          <w:rFonts w:ascii="Times New Roman" w:hAnsi="Times New Roman" w:cs="Times New Roman"/>
          <w:sz w:val="28"/>
          <w:szCs w:val="28"/>
          <w:lang w:val="en-US"/>
        </w:rPr>
        <w:t xml:space="preserve"> belong to additional punishments.</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As it was noted, additional punishment can</w:t>
      </w:r>
      <w:r w:rsidR="008E156E" w:rsidRPr="00630401">
        <w:rPr>
          <w:rFonts w:ascii="Times New Roman" w:hAnsi="Times New Roman" w:cs="Times New Roman"/>
          <w:sz w:val="28"/>
          <w:szCs w:val="28"/>
          <w:lang w:val="en-US"/>
        </w:rPr>
        <w:t>no</w:t>
      </w:r>
      <w:r w:rsidRPr="00630401">
        <w:rPr>
          <w:rFonts w:ascii="Times New Roman" w:hAnsi="Times New Roman" w:cs="Times New Roman"/>
          <w:sz w:val="28"/>
          <w:szCs w:val="28"/>
          <w:lang w:val="en-US"/>
        </w:rPr>
        <w:t xml:space="preserve">t be </w:t>
      </w:r>
      <w:r w:rsidR="008E156E" w:rsidRPr="00630401">
        <w:rPr>
          <w:rFonts w:ascii="Times New Roman" w:hAnsi="Times New Roman" w:cs="Times New Roman"/>
          <w:sz w:val="28"/>
          <w:szCs w:val="28"/>
          <w:lang w:val="en-US"/>
        </w:rPr>
        <w:t>imposed</w:t>
      </w:r>
      <w:r w:rsidRPr="00630401">
        <w:rPr>
          <w:rFonts w:ascii="Times New Roman" w:hAnsi="Times New Roman" w:cs="Times New Roman"/>
          <w:sz w:val="28"/>
          <w:szCs w:val="28"/>
          <w:lang w:val="en-US"/>
        </w:rPr>
        <w:t xml:space="preserve"> independently</w:t>
      </w:r>
      <w:r w:rsidR="00C76B6E" w:rsidRPr="00630401">
        <w:rPr>
          <w:rFonts w:ascii="Times New Roman" w:hAnsi="Times New Roman" w:cs="Times New Roman"/>
          <w:sz w:val="28"/>
          <w:szCs w:val="28"/>
          <w:lang w:val="en-US"/>
        </w:rPr>
        <w:t>.</w:t>
      </w:r>
      <w:r w:rsidRPr="00630401">
        <w:rPr>
          <w:rFonts w:ascii="Times New Roman" w:hAnsi="Times New Roman" w:cs="Times New Roman"/>
          <w:sz w:val="28"/>
          <w:szCs w:val="28"/>
          <w:lang w:val="en-US"/>
        </w:rPr>
        <w:t xml:space="preserve"> </w:t>
      </w:r>
      <w:r w:rsidR="00C76B6E" w:rsidRPr="00630401">
        <w:rPr>
          <w:rFonts w:ascii="Times New Roman" w:hAnsi="Times New Roman" w:cs="Times New Roman"/>
          <w:sz w:val="28"/>
          <w:szCs w:val="28"/>
          <w:lang w:val="en-US"/>
        </w:rPr>
        <w:t>I</w:t>
      </w:r>
      <w:r w:rsidRPr="00630401">
        <w:rPr>
          <w:rFonts w:ascii="Times New Roman" w:hAnsi="Times New Roman" w:cs="Times New Roman"/>
          <w:sz w:val="28"/>
          <w:szCs w:val="28"/>
          <w:lang w:val="en-US"/>
        </w:rPr>
        <w:t>t joins</w:t>
      </w:r>
      <w:r w:rsidR="008E156E" w:rsidRPr="00630401">
        <w:rPr>
          <w:rFonts w:ascii="Times New Roman" w:hAnsi="Times New Roman" w:cs="Times New Roman"/>
          <w:sz w:val="28"/>
          <w:szCs w:val="28"/>
          <w:lang w:val="en-US"/>
        </w:rPr>
        <w:t xml:space="preserve"> to</w:t>
      </w:r>
      <w:r w:rsidRPr="00630401">
        <w:rPr>
          <w:rFonts w:ascii="Times New Roman" w:hAnsi="Times New Roman" w:cs="Times New Roman"/>
          <w:sz w:val="28"/>
          <w:szCs w:val="28"/>
          <w:lang w:val="en-US"/>
        </w:rPr>
        <w:t xml:space="preserve"> the </w:t>
      </w:r>
      <w:r w:rsidR="008E156E"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 and acts as means of its individualization. So, this punishment on the essence differs from the main punishment. Additional punishment can</w:t>
      </w:r>
      <w:r w:rsidR="00853374" w:rsidRPr="00630401">
        <w:rPr>
          <w:rFonts w:ascii="Times New Roman" w:hAnsi="Times New Roman" w:cs="Times New Roman"/>
          <w:sz w:val="28"/>
          <w:szCs w:val="28"/>
          <w:lang w:val="en-US"/>
        </w:rPr>
        <w:t>no</w:t>
      </w:r>
      <w:r w:rsidRPr="00630401">
        <w:rPr>
          <w:rFonts w:ascii="Times New Roman" w:hAnsi="Times New Roman" w:cs="Times New Roman"/>
          <w:sz w:val="28"/>
          <w:szCs w:val="28"/>
          <w:lang w:val="en-US"/>
        </w:rPr>
        <w:t xml:space="preserve">t be </w:t>
      </w:r>
      <w:r w:rsidR="00853374" w:rsidRPr="00630401">
        <w:rPr>
          <w:rFonts w:ascii="Times New Roman" w:hAnsi="Times New Roman" w:cs="Times New Roman"/>
          <w:sz w:val="28"/>
          <w:szCs w:val="28"/>
          <w:lang w:val="en-US"/>
        </w:rPr>
        <w:t>graver</w:t>
      </w:r>
      <w:r w:rsidRPr="00630401">
        <w:rPr>
          <w:rFonts w:ascii="Times New Roman" w:hAnsi="Times New Roman" w:cs="Times New Roman"/>
          <w:sz w:val="28"/>
          <w:szCs w:val="28"/>
          <w:lang w:val="en-US"/>
        </w:rPr>
        <w:t xml:space="preserve"> than the </w:t>
      </w:r>
      <w:r w:rsidR="00853374"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 For this reason the legislator did</w:t>
      </w:r>
      <w:r w:rsidR="00AD32B8"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AD32B8"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 xml:space="preserve">t provide in </w:t>
      </w:r>
      <w:r w:rsidR="00AD32B8"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46.3</w:t>
      </w:r>
      <w:r w:rsidR="00AD32B8"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00AD32B8" w:rsidRPr="00630401">
        <w:rPr>
          <w:rFonts w:ascii="Times New Roman" w:hAnsi="Times New Roman" w:cs="Times New Roman"/>
          <w:sz w:val="28"/>
          <w:szCs w:val="28"/>
          <w:lang w:val="en-US"/>
        </w:rPr>
        <w:t xml:space="preserve"> the</w:t>
      </w:r>
      <w:r w:rsidRPr="00630401">
        <w:rPr>
          <w:rFonts w:ascii="Times New Roman" w:hAnsi="Times New Roman" w:cs="Times New Roman"/>
          <w:sz w:val="28"/>
          <w:szCs w:val="28"/>
          <w:lang w:val="en-US"/>
        </w:rPr>
        <w:t xml:space="preserve"> application to punishment in the form of a penalty being most easy type of punishment </w:t>
      </w:r>
      <w:r w:rsidR="00AD32B8"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n addition</w:t>
      </w:r>
      <w:r w:rsidR="00AD32B8" w:rsidRPr="00630401">
        <w:rPr>
          <w:rFonts w:ascii="Times New Roman" w:hAnsi="Times New Roman" w:cs="Times New Roman"/>
          <w:sz w:val="28"/>
          <w:szCs w:val="28"/>
          <w:lang w:val="en-US"/>
        </w:rPr>
        <w:t>al one, graver</w:t>
      </w:r>
      <w:r w:rsidRPr="00630401">
        <w:rPr>
          <w:rFonts w:ascii="Times New Roman" w:hAnsi="Times New Roman" w:cs="Times New Roman"/>
          <w:sz w:val="28"/>
          <w:szCs w:val="28"/>
          <w:lang w:val="en-US"/>
        </w:rPr>
        <w:t xml:space="preserve"> punishment in the form of deprivation of the right to hold certain positions or to be engaged in a certain activity. According to sense of </w:t>
      </w:r>
      <w:r w:rsidR="00AD32B8"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58.1</w:t>
      </w:r>
      <w:r w:rsidR="00AD32B8"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w:t>
      </w:r>
      <w:r w:rsidR="00C02615" w:rsidRPr="00630401">
        <w:rPr>
          <w:rFonts w:ascii="Times New Roman" w:hAnsi="Times New Roman" w:cs="Times New Roman"/>
          <w:sz w:val="28"/>
          <w:szCs w:val="28"/>
          <w:lang w:val="en-US"/>
        </w:rPr>
        <w:t>when imposing</w:t>
      </w:r>
      <w:r w:rsidRPr="00630401">
        <w:rPr>
          <w:rFonts w:ascii="Times New Roman" w:hAnsi="Times New Roman" w:cs="Times New Roman"/>
          <w:sz w:val="28"/>
          <w:szCs w:val="28"/>
          <w:lang w:val="en-US"/>
        </w:rPr>
        <w:t xml:space="preserve"> </w:t>
      </w:r>
      <w:r w:rsidR="00C02615" w:rsidRPr="00630401">
        <w:rPr>
          <w:rFonts w:ascii="Times New Roman" w:hAnsi="Times New Roman" w:cs="Times New Roman"/>
          <w:sz w:val="28"/>
          <w:szCs w:val="28"/>
          <w:lang w:val="en-US"/>
        </w:rPr>
        <w:t>the</w:t>
      </w:r>
      <w:r w:rsidRPr="00630401">
        <w:rPr>
          <w:rFonts w:ascii="Times New Roman" w:hAnsi="Times New Roman" w:cs="Times New Roman"/>
          <w:sz w:val="28"/>
          <w:szCs w:val="28"/>
          <w:lang w:val="en-US"/>
        </w:rPr>
        <w:t xml:space="preserve"> punishment</w:t>
      </w:r>
      <w:r w:rsidR="00C02615" w:rsidRPr="00630401">
        <w:rPr>
          <w:rFonts w:ascii="Times New Roman" w:hAnsi="Times New Roman" w:cs="Times New Roman"/>
          <w:sz w:val="28"/>
          <w:szCs w:val="28"/>
          <w:lang w:val="en-US"/>
        </w:rPr>
        <w:t xml:space="preserve"> the</w:t>
      </w:r>
      <w:r w:rsidRPr="00630401">
        <w:rPr>
          <w:rFonts w:ascii="Times New Roman" w:hAnsi="Times New Roman" w:cs="Times New Roman"/>
          <w:sz w:val="28"/>
          <w:szCs w:val="28"/>
          <w:lang w:val="en-US"/>
        </w:rPr>
        <w:t xml:space="preserve"> provisions of </w:t>
      </w:r>
      <w:r w:rsidR="00AD32B8"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46.3</w:t>
      </w:r>
      <w:r w:rsidR="00C02615"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surely have to be considered.</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the above, Plenum of the Constitutional Court comes to a conclusion that proceeding from requirements of </w:t>
      </w:r>
      <w:r w:rsidR="00E16039"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rticles 42 and 46.3</w:t>
      </w:r>
      <w:r w:rsidR="00E16039"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punishment in the form of deprivation of the right to hold certain positions or be engaged in a certain activity can</w:t>
      </w:r>
      <w:r w:rsidR="00E16039" w:rsidRPr="00630401">
        <w:rPr>
          <w:rFonts w:ascii="Times New Roman" w:hAnsi="Times New Roman" w:cs="Times New Roman"/>
          <w:sz w:val="28"/>
          <w:szCs w:val="28"/>
          <w:lang w:val="en-US"/>
        </w:rPr>
        <w:t>no</w:t>
      </w:r>
      <w:r w:rsidRPr="00630401">
        <w:rPr>
          <w:rFonts w:ascii="Times New Roman" w:hAnsi="Times New Roman" w:cs="Times New Roman"/>
          <w:sz w:val="28"/>
          <w:szCs w:val="28"/>
          <w:lang w:val="en-US"/>
        </w:rPr>
        <w:t xml:space="preserve">t be </w:t>
      </w:r>
      <w:r w:rsidR="00E16039" w:rsidRPr="00630401">
        <w:rPr>
          <w:rFonts w:ascii="Times New Roman" w:hAnsi="Times New Roman" w:cs="Times New Roman"/>
          <w:sz w:val="28"/>
          <w:szCs w:val="28"/>
          <w:lang w:val="en-US"/>
        </w:rPr>
        <w:t>impos</w:t>
      </w:r>
      <w:r w:rsidRPr="00630401">
        <w:rPr>
          <w:rFonts w:ascii="Times New Roman" w:hAnsi="Times New Roman" w:cs="Times New Roman"/>
          <w:sz w:val="28"/>
          <w:szCs w:val="28"/>
          <w:lang w:val="en-US"/>
        </w:rPr>
        <w:t>ed as additional punishment to punishment in the form of a penalty.</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Concerning a question of </w:t>
      </w:r>
      <w:r w:rsidR="00814315" w:rsidRPr="00630401">
        <w:rPr>
          <w:rFonts w:ascii="Times New Roman" w:hAnsi="Times New Roman" w:cs="Times New Roman"/>
          <w:sz w:val="28"/>
          <w:szCs w:val="28"/>
          <w:lang w:val="en-US"/>
        </w:rPr>
        <w:t>reasoning</w:t>
      </w:r>
      <w:r w:rsidRPr="00630401">
        <w:rPr>
          <w:rFonts w:ascii="Times New Roman" w:hAnsi="Times New Roman" w:cs="Times New Roman"/>
          <w:sz w:val="28"/>
          <w:szCs w:val="28"/>
          <w:lang w:val="en-US"/>
        </w:rPr>
        <w:t xml:space="preserve"> in a </w:t>
      </w:r>
      <w:r w:rsidR="00814315" w:rsidRPr="00630401">
        <w:rPr>
          <w:rFonts w:ascii="Times New Roman" w:hAnsi="Times New Roman" w:cs="Times New Roman"/>
          <w:sz w:val="28"/>
          <w:szCs w:val="28"/>
          <w:lang w:val="en-US"/>
        </w:rPr>
        <w:t>decision</w:t>
      </w:r>
      <w:r w:rsidRPr="00630401">
        <w:rPr>
          <w:rFonts w:ascii="Times New Roman" w:hAnsi="Times New Roman" w:cs="Times New Roman"/>
          <w:sz w:val="28"/>
          <w:szCs w:val="28"/>
          <w:lang w:val="en-US"/>
        </w:rPr>
        <w:t xml:space="preserve"> of motives</w:t>
      </w:r>
      <w:r w:rsidR="00814315" w:rsidRPr="00630401">
        <w:rPr>
          <w:rFonts w:ascii="Times New Roman" w:hAnsi="Times New Roman" w:cs="Times New Roman"/>
          <w:sz w:val="28"/>
          <w:szCs w:val="28"/>
          <w:lang w:val="en-US"/>
        </w:rPr>
        <w:t xml:space="preserve"> of</w:t>
      </w:r>
      <w:r w:rsidRPr="00630401">
        <w:rPr>
          <w:rFonts w:ascii="Times New Roman" w:hAnsi="Times New Roman" w:cs="Times New Roman"/>
          <w:sz w:val="28"/>
          <w:szCs w:val="28"/>
          <w:lang w:val="en-US"/>
        </w:rPr>
        <w:t xml:space="preserve"> not </w:t>
      </w:r>
      <w:r w:rsidR="00814315" w:rsidRPr="00630401">
        <w:rPr>
          <w:rFonts w:ascii="Times New Roman" w:hAnsi="Times New Roman" w:cs="Times New Roman"/>
          <w:sz w:val="28"/>
          <w:szCs w:val="28"/>
          <w:lang w:val="en-US"/>
        </w:rPr>
        <w:t xml:space="preserve">application of </w:t>
      </w:r>
      <w:r w:rsidRPr="00630401">
        <w:rPr>
          <w:rFonts w:ascii="Times New Roman" w:hAnsi="Times New Roman" w:cs="Times New Roman"/>
          <w:sz w:val="28"/>
          <w:szCs w:val="28"/>
          <w:lang w:val="en-US"/>
        </w:rPr>
        <w:t>punishment in the form of deprivation of the right to hold certain positions or to be engaged in a certain activity in cases when in the sanction of the relevant articles of the criminal law its application or not application as additional punishment</w:t>
      </w:r>
      <w:r w:rsidR="00854F4B" w:rsidRPr="00630401">
        <w:rPr>
          <w:rFonts w:ascii="Times New Roman" w:hAnsi="Times New Roman" w:cs="Times New Roman"/>
          <w:sz w:val="28"/>
          <w:szCs w:val="28"/>
          <w:lang w:val="en-US"/>
        </w:rPr>
        <w:t xml:space="preserve"> is provided</w:t>
      </w:r>
      <w:r w:rsidRPr="00630401">
        <w:rPr>
          <w:rFonts w:ascii="Times New Roman" w:hAnsi="Times New Roman" w:cs="Times New Roman"/>
          <w:sz w:val="28"/>
          <w:szCs w:val="28"/>
          <w:lang w:val="en-US"/>
        </w:rPr>
        <w:t xml:space="preserve">, Plenum of the Constitutional Court notes that according to </w:t>
      </w:r>
      <w:r w:rsidR="00F77EEE"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 xml:space="preserve">rticle 346.1.14 </w:t>
      </w:r>
      <w:r w:rsidR="00F77EEE" w:rsidRPr="00630401">
        <w:rPr>
          <w:rFonts w:ascii="Times New Roman" w:hAnsi="Times New Roman" w:cs="Times New Roman"/>
          <w:sz w:val="28"/>
          <w:szCs w:val="28"/>
          <w:lang w:val="en-US"/>
        </w:rPr>
        <w:t xml:space="preserve">of the </w:t>
      </w:r>
      <w:r w:rsidRPr="00630401">
        <w:rPr>
          <w:rFonts w:ascii="Times New Roman" w:hAnsi="Times New Roman" w:cs="Times New Roman"/>
          <w:sz w:val="28"/>
          <w:szCs w:val="28"/>
          <w:lang w:val="en-US"/>
        </w:rPr>
        <w:t>CPC by results of judicial proceedings, in the consultative room court the question of need of purpose of additional and which punishments concerning accused, found guilty in commission of crime has to be discussed.</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At the same time, in a </w:t>
      </w:r>
      <w:r w:rsidR="00BE01FE" w:rsidRPr="00630401">
        <w:rPr>
          <w:rFonts w:ascii="Times New Roman" w:hAnsi="Times New Roman" w:cs="Times New Roman"/>
          <w:sz w:val="28"/>
          <w:szCs w:val="28"/>
          <w:lang w:val="en-US"/>
        </w:rPr>
        <w:t>decision</w:t>
      </w:r>
      <w:r w:rsidRPr="00630401">
        <w:rPr>
          <w:rFonts w:ascii="Times New Roman" w:hAnsi="Times New Roman" w:cs="Times New Roman"/>
          <w:sz w:val="28"/>
          <w:szCs w:val="28"/>
          <w:lang w:val="en-US"/>
        </w:rPr>
        <w:t xml:space="preserve"> of court </w:t>
      </w:r>
      <w:r w:rsidR="006457B3" w:rsidRPr="00630401">
        <w:rPr>
          <w:rFonts w:ascii="Times New Roman" w:hAnsi="Times New Roman" w:cs="Times New Roman"/>
          <w:sz w:val="28"/>
          <w:szCs w:val="28"/>
          <w:lang w:val="en-US"/>
        </w:rPr>
        <w:t xml:space="preserve">the reasons for any decision on imposing </w:t>
      </w:r>
      <w:r w:rsidR="009A068E" w:rsidRPr="00630401">
        <w:rPr>
          <w:rFonts w:ascii="Times New Roman" w:hAnsi="Times New Roman" w:cs="Times New Roman"/>
          <w:sz w:val="28"/>
          <w:szCs w:val="28"/>
          <w:lang w:val="en-US"/>
        </w:rPr>
        <w:t xml:space="preserve">an additional type of penalty has to be specified </w:t>
      </w:r>
      <w:r w:rsidRPr="00630401">
        <w:rPr>
          <w:rFonts w:ascii="Times New Roman" w:hAnsi="Times New Roman" w:cs="Times New Roman"/>
          <w:sz w:val="28"/>
          <w:szCs w:val="28"/>
          <w:lang w:val="en-US"/>
        </w:rPr>
        <w:t>(</w:t>
      </w:r>
      <w:r w:rsidR="00BE01FE"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353.2.8</w:t>
      </w:r>
      <w:r w:rsidR="00BE01FE"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Criminal Procedure Code).</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Thus, the instruction in a </w:t>
      </w:r>
      <w:r w:rsidR="00564AAF" w:rsidRPr="00630401">
        <w:rPr>
          <w:rFonts w:ascii="Times New Roman" w:hAnsi="Times New Roman" w:cs="Times New Roman"/>
          <w:sz w:val="28"/>
          <w:szCs w:val="28"/>
          <w:lang w:val="en-US"/>
        </w:rPr>
        <w:t>decision</w:t>
      </w:r>
      <w:r w:rsidRPr="00630401">
        <w:rPr>
          <w:rFonts w:ascii="Times New Roman" w:hAnsi="Times New Roman" w:cs="Times New Roman"/>
          <w:sz w:val="28"/>
          <w:szCs w:val="28"/>
          <w:lang w:val="en-US"/>
        </w:rPr>
        <w:t xml:space="preserve"> of </w:t>
      </w:r>
      <w:r w:rsidR="00564AAF" w:rsidRPr="00630401">
        <w:rPr>
          <w:rFonts w:ascii="Times New Roman" w:hAnsi="Times New Roman" w:cs="Times New Roman"/>
          <w:sz w:val="28"/>
          <w:szCs w:val="28"/>
          <w:lang w:val="en-US"/>
        </w:rPr>
        <w:t>reasons</w:t>
      </w:r>
      <w:r w:rsidRPr="00630401">
        <w:rPr>
          <w:rFonts w:ascii="Times New Roman" w:hAnsi="Times New Roman" w:cs="Times New Roman"/>
          <w:sz w:val="28"/>
          <w:szCs w:val="28"/>
          <w:lang w:val="en-US"/>
        </w:rPr>
        <w:t xml:space="preserve"> </w:t>
      </w:r>
      <w:r w:rsidR="00564AAF" w:rsidRPr="00630401">
        <w:rPr>
          <w:rFonts w:ascii="Times New Roman" w:hAnsi="Times New Roman" w:cs="Times New Roman"/>
          <w:sz w:val="28"/>
          <w:szCs w:val="28"/>
          <w:lang w:val="en-US"/>
        </w:rPr>
        <w:t>on</w:t>
      </w:r>
      <w:r w:rsidRPr="00630401">
        <w:rPr>
          <w:rFonts w:ascii="Times New Roman" w:hAnsi="Times New Roman" w:cs="Times New Roman"/>
          <w:sz w:val="28"/>
          <w:szCs w:val="28"/>
          <w:lang w:val="en-US"/>
        </w:rPr>
        <w:t xml:space="preserve"> not </w:t>
      </w:r>
      <w:r w:rsidR="00564AAF" w:rsidRPr="00630401">
        <w:rPr>
          <w:rFonts w:ascii="Times New Roman" w:hAnsi="Times New Roman" w:cs="Times New Roman"/>
          <w:sz w:val="28"/>
          <w:szCs w:val="28"/>
          <w:lang w:val="en-US"/>
        </w:rPr>
        <w:t xml:space="preserve">imposing </w:t>
      </w:r>
      <w:r w:rsidRPr="00630401">
        <w:rPr>
          <w:rFonts w:ascii="Times New Roman" w:hAnsi="Times New Roman" w:cs="Times New Roman"/>
          <w:sz w:val="28"/>
          <w:szCs w:val="28"/>
          <w:lang w:val="en-US"/>
        </w:rPr>
        <w:t xml:space="preserve">of an </w:t>
      </w:r>
      <w:r w:rsidR="00564AAF" w:rsidRPr="00630401">
        <w:rPr>
          <w:rFonts w:ascii="Times New Roman" w:hAnsi="Times New Roman" w:cs="Times New Roman"/>
          <w:sz w:val="28"/>
          <w:szCs w:val="28"/>
          <w:lang w:val="en-US"/>
        </w:rPr>
        <w:t>additional kind</w:t>
      </w:r>
      <w:r w:rsidRPr="00630401">
        <w:rPr>
          <w:rFonts w:ascii="Times New Roman" w:hAnsi="Times New Roman" w:cs="Times New Roman"/>
          <w:sz w:val="28"/>
          <w:szCs w:val="28"/>
          <w:lang w:val="en-US"/>
        </w:rPr>
        <w:t xml:space="preserve"> of punishment in the criminal procedure legislation is</w:t>
      </w:r>
      <w:r w:rsidR="00564AAF"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564AAF"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t provided.</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requirements of the criminal procedure legislation in cases when in the sanction of the relevant articles of the Criminal Code application or not </w:t>
      </w:r>
      <w:r w:rsidR="008A69DC" w:rsidRPr="00630401">
        <w:rPr>
          <w:rFonts w:ascii="Times New Roman" w:hAnsi="Times New Roman" w:cs="Times New Roman"/>
          <w:sz w:val="28"/>
          <w:szCs w:val="28"/>
          <w:lang w:val="en-US"/>
        </w:rPr>
        <w:t xml:space="preserve">application of </w:t>
      </w:r>
      <w:r w:rsidRPr="00630401">
        <w:rPr>
          <w:rFonts w:ascii="Times New Roman" w:hAnsi="Times New Roman" w:cs="Times New Roman"/>
          <w:sz w:val="28"/>
          <w:szCs w:val="28"/>
          <w:lang w:val="en-US"/>
        </w:rPr>
        <w:t xml:space="preserve">punishment in the form of deprivation of the right to hold certain positions is provided or to be engaged in a certain activity as additional punishment, courts have to discuss a question of need of its application and specify </w:t>
      </w:r>
      <w:r w:rsidR="008A69DC" w:rsidRPr="00630401">
        <w:rPr>
          <w:rFonts w:ascii="Times New Roman" w:hAnsi="Times New Roman" w:cs="Times New Roman"/>
          <w:sz w:val="28"/>
          <w:szCs w:val="28"/>
          <w:lang w:val="en-US"/>
        </w:rPr>
        <w:t>reasons</w:t>
      </w:r>
      <w:r w:rsidRPr="00630401">
        <w:rPr>
          <w:rFonts w:ascii="Times New Roman" w:hAnsi="Times New Roman" w:cs="Times New Roman"/>
          <w:sz w:val="28"/>
          <w:szCs w:val="28"/>
          <w:lang w:val="en-US"/>
        </w:rPr>
        <w:t xml:space="preserve"> of the </w:t>
      </w:r>
      <w:r w:rsidR="008A69DC" w:rsidRPr="00630401">
        <w:rPr>
          <w:rFonts w:ascii="Times New Roman" w:hAnsi="Times New Roman" w:cs="Times New Roman"/>
          <w:sz w:val="28"/>
          <w:szCs w:val="28"/>
          <w:lang w:val="en-US"/>
        </w:rPr>
        <w:t>imposing</w:t>
      </w:r>
      <w:r w:rsidRPr="00630401">
        <w:rPr>
          <w:rFonts w:ascii="Times New Roman" w:hAnsi="Times New Roman" w:cs="Times New Roman"/>
          <w:sz w:val="28"/>
          <w:szCs w:val="28"/>
          <w:lang w:val="en-US"/>
        </w:rPr>
        <w:t xml:space="preserve"> of this punishment in a </w:t>
      </w:r>
      <w:r w:rsidR="008A69DC" w:rsidRPr="00630401">
        <w:rPr>
          <w:rFonts w:ascii="Times New Roman" w:hAnsi="Times New Roman" w:cs="Times New Roman"/>
          <w:sz w:val="28"/>
          <w:szCs w:val="28"/>
          <w:lang w:val="en-US"/>
        </w:rPr>
        <w:t>decision</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lastRenderedPageBreak/>
        <w:t xml:space="preserve">Plenum of the Constitutional Court in connection with a question </w:t>
      </w:r>
      <w:r w:rsidR="00887627" w:rsidRPr="00630401">
        <w:rPr>
          <w:rFonts w:ascii="Times New Roman" w:hAnsi="Times New Roman" w:cs="Times New Roman"/>
          <w:sz w:val="28"/>
          <w:szCs w:val="28"/>
          <w:lang w:val="en-US"/>
        </w:rPr>
        <w:t>raised</w:t>
      </w:r>
      <w:r w:rsidRPr="00630401">
        <w:rPr>
          <w:rFonts w:ascii="Times New Roman" w:hAnsi="Times New Roman" w:cs="Times New Roman"/>
          <w:sz w:val="28"/>
          <w:szCs w:val="28"/>
          <w:lang w:val="en-US"/>
        </w:rPr>
        <w:t xml:space="preserve"> in inquiry comes to the following conclusion:</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in cases when punishment in the form of deprivation of the right to hold certain positions or to be engaged in a certain activity is provided in the sanction of the relevant article of Special part of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as the </w:t>
      </w:r>
      <w:r w:rsidR="001D06EA"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 however was</w:t>
      </w:r>
      <w:r w:rsidR="001D06EA" w:rsidRPr="00630401">
        <w:rPr>
          <w:rFonts w:ascii="Times New Roman" w:hAnsi="Times New Roman" w:cs="Times New Roman"/>
          <w:sz w:val="28"/>
          <w:szCs w:val="28"/>
          <w:lang w:val="en-US"/>
        </w:rPr>
        <w:t xml:space="preserve"> </w:t>
      </w:r>
      <w:r w:rsidRPr="00630401">
        <w:rPr>
          <w:rFonts w:ascii="Times New Roman" w:hAnsi="Times New Roman" w:cs="Times New Roman"/>
          <w:sz w:val="28"/>
          <w:szCs w:val="28"/>
          <w:lang w:val="en-US"/>
        </w:rPr>
        <w:t>n</w:t>
      </w:r>
      <w:r w:rsidR="001D06EA" w:rsidRPr="00630401">
        <w:rPr>
          <w:rFonts w:ascii="Times New Roman" w:hAnsi="Times New Roman" w:cs="Times New Roman"/>
          <w:sz w:val="28"/>
          <w:szCs w:val="28"/>
          <w:lang w:val="en-US"/>
        </w:rPr>
        <w:t>o</w:t>
      </w:r>
      <w:r w:rsidRPr="00630401">
        <w:rPr>
          <w:rFonts w:ascii="Times New Roman" w:hAnsi="Times New Roman" w:cs="Times New Roman"/>
          <w:sz w:val="28"/>
          <w:szCs w:val="28"/>
          <w:lang w:val="en-US"/>
        </w:rPr>
        <w:t xml:space="preserve">t </w:t>
      </w:r>
      <w:r w:rsidR="001D06EA" w:rsidRPr="00630401">
        <w:rPr>
          <w:rFonts w:ascii="Times New Roman" w:hAnsi="Times New Roman" w:cs="Times New Roman"/>
          <w:sz w:val="28"/>
          <w:szCs w:val="28"/>
          <w:lang w:val="en-US"/>
        </w:rPr>
        <w:t>imposed</w:t>
      </w:r>
      <w:r w:rsidRPr="00630401">
        <w:rPr>
          <w:rFonts w:ascii="Times New Roman" w:hAnsi="Times New Roman" w:cs="Times New Roman"/>
          <w:sz w:val="28"/>
          <w:szCs w:val="28"/>
          <w:lang w:val="en-US"/>
        </w:rPr>
        <w:t xml:space="preserve"> in this quality, it can be applied as additional punishment;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requirements of </w:t>
      </w:r>
      <w:r w:rsidR="006B6BE4"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rticles 42 and 46.3</w:t>
      </w:r>
      <w:r w:rsidR="006B6BE4"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punishment in the form of deprivation of the right to hold certain positions or be engaged in a certain activity can</w:t>
      </w:r>
      <w:r w:rsidR="006B6BE4" w:rsidRPr="00630401">
        <w:rPr>
          <w:rFonts w:ascii="Times New Roman" w:hAnsi="Times New Roman" w:cs="Times New Roman"/>
          <w:sz w:val="28"/>
          <w:szCs w:val="28"/>
          <w:lang w:val="en-US"/>
        </w:rPr>
        <w:t>no</w:t>
      </w:r>
      <w:r w:rsidRPr="00630401">
        <w:rPr>
          <w:rFonts w:ascii="Times New Roman" w:hAnsi="Times New Roman" w:cs="Times New Roman"/>
          <w:sz w:val="28"/>
          <w:szCs w:val="28"/>
          <w:lang w:val="en-US"/>
        </w:rPr>
        <w:t xml:space="preserve">t be </w:t>
      </w:r>
      <w:r w:rsidR="006B6BE4" w:rsidRPr="00630401">
        <w:rPr>
          <w:rFonts w:ascii="Times New Roman" w:hAnsi="Times New Roman" w:cs="Times New Roman"/>
          <w:sz w:val="28"/>
          <w:szCs w:val="28"/>
          <w:lang w:val="en-US"/>
        </w:rPr>
        <w:t>imposed</w:t>
      </w:r>
      <w:r w:rsidRPr="00630401">
        <w:rPr>
          <w:rFonts w:ascii="Times New Roman" w:hAnsi="Times New Roman" w:cs="Times New Roman"/>
          <w:sz w:val="28"/>
          <w:szCs w:val="28"/>
          <w:lang w:val="en-US"/>
        </w:rPr>
        <w:t xml:space="preserve"> as additional punishment to punishment in the form of a penalty;</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according to requirements of </w:t>
      </w:r>
      <w:r w:rsidR="00845F5F"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 xml:space="preserve">rticles 346.1.14 and 353.2.8 </w:t>
      </w:r>
      <w:r w:rsidR="00845F5F" w:rsidRPr="00630401">
        <w:rPr>
          <w:rFonts w:ascii="Times New Roman" w:hAnsi="Times New Roman" w:cs="Times New Roman"/>
          <w:sz w:val="28"/>
          <w:szCs w:val="28"/>
          <w:lang w:val="en-US"/>
        </w:rPr>
        <w:t xml:space="preserve">of the </w:t>
      </w:r>
      <w:r w:rsidRPr="00630401">
        <w:rPr>
          <w:rFonts w:ascii="Times New Roman" w:hAnsi="Times New Roman" w:cs="Times New Roman"/>
          <w:sz w:val="28"/>
          <w:szCs w:val="28"/>
          <w:lang w:val="en-US"/>
        </w:rPr>
        <w:t xml:space="preserve">CPC in cases when in the sanction of the relevant articles of the criminal law application or not </w:t>
      </w:r>
      <w:r w:rsidR="00845F5F" w:rsidRPr="00630401">
        <w:rPr>
          <w:rFonts w:ascii="Times New Roman" w:hAnsi="Times New Roman" w:cs="Times New Roman"/>
          <w:sz w:val="28"/>
          <w:szCs w:val="28"/>
          <w:lang w:val="en-US"/>
        </w:rPr>
        <w:t xml:space="preserve">application of </w:t>
      </w:r>
      <w:r w:rsidRPr="00630401">
        <w:rPr>
          <w:rFonts w:ascii="Times New Roman" w:hAnsi="Times New Roman" w:cs="Times New Roman"/>
          <w:sz w:val="28"/>
          <w:szCs w:val="28"/>
          <w:lang w:val="en-US"/>
        </w:rPr>
        <w:t>punishment in the form of deprivation of the right to hold certain positions or to be engaged in a certain activity as additional punishment</w:t>
      </w:r>
      <w:r w:rsidR="00CA1545" w:rsidRPr="00630401">
        <w:rPr>
          <w:rFonts w:ascii="Times New Roman" w:hAnsi="Times New Roman" w:cs="Times New Roman"/>
          <w:sz w:val="28"/>
          <w:szCs w:val="28"/>
          <w:lang w:val="en-US"/>
        </w:rPr>
        <w:t xml:space="preserve"> is provided</w:t>
      </w:r>
      <w:r w:rsidRPr="00630401">
        <w:rPr>
          <w:rFonts w:ascii="Times New Roman" w:hAnsi="Times New Roman" w:cs="Times New Roman"/>
          <w:sz w:val="28"/>
          <w:szCs w:val="28"/>
          <w:lang w:val="en-US"/>
        </w:rPr>
        <w:t xml:space="preserve">, courts have to discuss a question of need of its </w:t>
      </w:r>
      <w:r w:rsidR="00CA1545" w:rsidRPr="00630401">
        <w:rPr>
          <w:rFonts w:ascii="Times New Roman" w:hAnsi="Times New Roman" w:cs="Times New Roman"/>
          <w:sz w:val="28"/>
          <w:szCs w:val="28"/>
          <w:lang w:val="en-US"/>
        </w:rPr>
        <w:t>imposing</w:t>
      </w:r>
      <w:r w:rsidRPr="00630401">
        <w:rPr>
          <w:rFonts w:ascii="Times New Roman" w:hAnsi="Times New Roman" w:cs="Times New Roman"/>
          <w:sz w:val="28"/>
          <w:szCs w:val="28"/>
          <w:lang w:val="en-US"/>
        </w:rPr>
        <w:t xml:space="preserve"> and specify </w:t>
      </w:r>
      <w:r w:rsidR="00CA1545" w:rsidRPr="00630401">
        <w:rPr>
          <w:rFonts w:ascii="Times New Roman" w:hAnsi="Times New Roman" w:cs="Times New Roman"/>
          <w:sz w:val="28"/>
          <w:szCs w:val="28"/>
          <w:lang w:val="en-US"/>
        </w:rPr>
        <w:t>reasons</w:t>
      </w:r>
      <w:r w:rsidRPr="00630401">
        <w:rPr>
          <w:rFonts w:ascii="Times New Roman" w:hAnsi="Times New Roman" w:cs="Times New Roman"/>
          <w:sz w:val="28"/>
          <w:szCs w:val="28"/>
          <w:lang w:val="en-US"/>
        </w:rPr>
        <w:t xml:space="preserve"> of the </w:t>
      </w:r>
      <w:r w:rsidR="00CA1545" w:rsidRPr="00630401">
        <w:rPr>
          <w:rFonts w:ascii="Times New Roman" w:hAnsi="Times New Roman" w:cs="Times New Roman"/>
          <w:sz w:val="28"/>
          <w:szCs w:val="28"/>
          <w:lang w:val="en-US"/>
        </w:rPr>
        <w:t>imposing</w:t>
      </w:r>
      <w:r w:rsidRPr="00630401">
        <w:rPr>
          <w:rFonts w:ascii="Times New Roman" w:hAnsi="Times New Roman" w:cs="Times New Roman"/>
          <w:sz w:val="28"/>
          <w:szCs w:val="28"/>
          <w:lang w:val="en-US"/>
        </w:rPr>
        <w:t xml:space="preserve"> of this punishment in a </w:t>
      </w:r>
      <w:r w:rsidR="00CA1545" w:rsidRPr="00630401">
        <w:rPr>
          <w:rFonts w:ascii="Times New Roman" w:hAnsi="Times New Roman" w:cs="Times New Roman"/>
          <w:sz w:val="28"/>
          <w:szCs w:val="28"/>
          <w:lang w:val="en-US"/>
        </w:rPr>
        <w:t>decision</w:t>
      </w:r>
      <w:r w:rsidRPr="00630401">
        <w:rPr>
          <w:rFonts w:ascii="Times New Roman" w:hAnsi="Times New Roman" w:cs="Times New Roman"/>
          <w:sz w:val="28"/>
          <w:szCs w:val="28"/>
          <w:lang w:val="en-US"/>
        </w:rPr>
        <w:t>.</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Plenum of the Constitutional Court during judicial proceedings established existence of </w:t>
      </w:r>
      <w:r w:rsidR="00121E43" w:rsidRPr="00630401">
        <w:rPr>
          <w:rFonts w:ascii="Times New Roman" w:hAnsi="Times New Roman" w:cs="Times New Roman"/>
          <w:sz w:val="28"/>
          <w:szCs w:val="28"/>
          <w:lang w:val="en-US"/>
        </w:rPr>
        <w:t>uncertainty</w:t>
      </w:r>
      <w:r w:rsidRPr="00630401">
        <w:rPr>
          <w:rFonts w:ascii="Times New Roman" w:hAnsi="Times New Roman" w:cs="Times New Roman"/>
          <w:sz w:val="28"/>
          <w:szCs w:val="28"/>
          <w:lang w:val="en-US"/>
        </w:rPr>
        <w:t xml:space="preserve"> in sanctions of a number of articles of the criminal legislation. </w:t>
      </w:r>
    </w:p>
    <w:p w:rsidR="00902948" w:rsidRPr="00630401" w:rsidRDefault="00902948"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So, </w:t>
      </w:r>
      <w:r w:rsidR="002B6D21" w:rsidRPr="00630401">
        <w:rPr>
          <w:rFonts w:ascii="Times New Roman" w:hAnsi="Times New Roman" w:cs="Times New Roman"/>
          <w:sz w:val="28"/>
          <w:szCs w:val="28"/>
          <w:lang w:val="en-US"/>
        </w:rPr>
        <w:t>sanction of A</w:t>
      </w:r>
      <w:r w:rsidRPr="00630401">
        <w:rPr>
          <w:rFonts w:ascii="Times New Roman" w:hAnsi="Times New Roman" w:cs="Times New Roman"/>
          <w:sz w:val="28"/>
          <w:szCs w:val="28"/>
          <w:lang w:val="en-US"/>
        </w:rPr>
        <w:t xml:space="preserve">rticle 162.2 </w:t>
      </w:r>
      <w:r w:rsidR="002B6D21" w:rsidRPr="00630401">
        <w:rPr>
          <w:rFonts w:ascii="Times New Roman" w:hAnsi="Times New Roman" w:cs="Times New Roman"/>
          <w:sz w:val="28"/>
          <w:szCs w:val="28"/>
          <w:lang w:val="en-US"/>
        </w:rPr>
        <w:t xml:space="preserve">of the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for violation of the rules of labor protection provides punishment in the form of imprisonment for a period up to five years with deprivation of the right to hold certain positions or to be engaged in a certain activity for a period of three till five years or without that. According to </w:t>
      </w:r>
      <w:r w:rsidR="00320053"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rticles 43.2 and 46.1</w:t>
      </w:r>
      <w:r w:rsidR="00320053"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both punishments specified in the sanction of </w:t>
      </w:r>
      <w:r w:rsidR="00320053"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162.2</w:t>
      </w:r>
      <w:r w:rsidR="00320053"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00320053" w:rsidRPr="00630401">
        <w:rPr>
          <w:rFonts w:ascii="Times New Roman" w:hAnsi="Times New Roman" w:cs="Times New Roman"/>
          <w:sz w:val="28"/>
          <w:szCs w:val="28"/>
          <w:lang w:val="en-US"/>
        </w:rPr>
        <w:t xml:space="preserve"> are</w:t>
      </w:r>
      <w:r w:rsidRPr="00630401">
        <w:rPr>
          <w:rFonts w:ascii="Times New Roman" w:hAnsi="Times New Roman" w:cs="Times New Roman"/>
          <w:sz w:val="28"/>
          <w:szCs w:val="28"/>
          <w:lang w:val="en-US"/>
        </w:rPr>
        <w:t xml:space="preserve"> belong to the </w:t>
      </w:r>
      <w:r w:rsidR="00320053"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punishments. According to </w:t>
      </w:r>
      <w:r w:rsidR="00320053" w:rsidRPr="00630401">
        <w:rPr>
          <w:rFonts w:ascii="Times New Roman" w:hAnsi="Times New Roman" w:cs="Times New Roman"/>
          <w:sz w:val="28"/>
          <w:szCs w:val="28"/>
          <w:lang w:val="en-US"/>
        </w:rPr>
        <w:t>A</w:t>
      </w:r>
      <w:r w:rsidRPr="00630401">
        <w:rPr>
          <w:rFonts w:ascii="Times New Roman" w:hAnsi="Times New Roman" w:cs="Times New Roman"/>
          <w:sz w:val="28"/>
          <w:szCs w:val="28"/>
          <w:lang w:val="en-US"/>
        </w:rPr>
        <w:t>rticle 8.2</w:t>
      </w:r>
      <w:r w:rsidR="00320053"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w:t>
      </w:r>
      <w:r w:rsidR="00320053" w:rsidRPr="00630401">
        <w:rPr>
          <w:rFonts w:ascii="Times New Roman" w:hAnsi="Times New Roman" w:cs="Times New Roman"/>
          <w:sz w:val="28"/>
          <w:szCs w:val="28"/>
          <w:lang w:val="en-US"/>
        </w:rPr>
        <w:t xml:space="preserve">the </w:t>
      </w:r>
      <w:r w:rsidRPr="00630401">
        <w:rPr>
          <w:rFonts w:ascii="Times New Roman" w:hAnsi="Times New Roman" w:cs="Times New Roman"/>
          <w:sz w:val="28"/>
          <w:szCs w:val="28"/>
          <w:lang w:val="en-US"/>
        </w:rPr>
        <w:t xml:space="preserve">requirements </w:t>
      </w:r>
      <w:r w:rsidR="00927403" w:rsidRPr="00630401">
        <w:rPr>
          <w:rFonts w:ascii="Times New Roman" w:hAnsi="Times New Roman" w:cs="Times New Roman"/>
          <w:sz w:val="28"/>
          <w:szCs w:val="28"/>
          <w:lang w:val="en-US"/>
        </w:rPr>
        <w:t>of imposing</w:t>
      </w:r>
      <w:r w:rsidRPr="00630401">
        <w:rPr>
          <w:rFonts w:ascii="Times New Roman" w:hAnsi="Times New Roman" w:cs="Times New Roman"/>
          <w:sz w:val="28"/>
          <w:szCs w:val="28"/>
          <w:lang w:val="en-US"/>
        </w:rPr>
        <w:t xml:space="preserve"> of two </w:t>
      </w:r>
      <w:r w:rsidR="00927403" w:rsidRPr="00630401">
        <w:rPr>
          <w:rFonts w:ascii="Times New Roman" w:hAnsi="Times New Roman" w:cs="Times New Roman"/>
          <w:sz w:val="28"/>
          <w:szCs w:val="28"/>
          <w:lang w:val="en-US"/>
        </w:rPr>
        <w:t>basic</w:t>
      </w:r>
      <w:r w:rsidRPr="00630401">
        <w:rPr>
          <w:rFonts w:ascii="Times New Roman" w:hAnsi="Times New Roman" w:cs="Times New Roman"/>
          <w:sz w:val="28"/>
          <w:szCs w:val="28"/>
          <w:lang w:val="en-US"/>
        </w:rPr>
        <w:t xml:space="preserve"> punishments for the same act is inadmissible. The same </w:t>
      </w:r>
      <w:r w:rsidR="00927403" w:rsidRPr="00630401">
        <w:rPr>
          <w:rFonts w:ascii="Times New Roman" w:hAnsi="Times New Roman" w:cs="Times New Roman"/>
          <w:sz w:val="28"/>
          <w:szCs w:val="28"/>
          <w:lang w:val="en-US"/>
        </w:rPr>
        <w:t>lack</w:t>
      </w:r>
      <w:r w:rsidRPr="00630401">
        <w:rPr>
          <w:rFonts w:ascii="Times New Roman" w:hAnsi="Times New Roman" w:cs="Times New Roman"/>
          <w:sz w:val="28"/>
          <w:szCs w:val="28"/>
          <w:lang w:val="en-US"/>
        </w:rPr>
        <w:t xml:space="preserve"> exists a</w:t>
      </w:r>
      <w:r w:rsidR="00927403" w:rsidRPr="00630401">
        <w:rPr>
          <w:rFonts w:ascii="Times New Roman" w:hAnsi="Times New Roman" w:cs="Times New Roman"/>
          <w:sz w:val="28"/>
          <w:szCs w:val="28"/>
          <w:lang w:val="en-US"/>
        </w:rPr>
        <w:t>lso</w:t>
      </w:r>
      <w:r w:rsidRPr="00630401">
        <w:rPr>
          <w:rFonts w:ascii="Times New Roman" w:hAnsi="Times New Roman" w:cs="Times New Roman"/>
          <w:sz w:val="28"/>
          <w:szCs w:val="28"/>
          <w:lang w:val="en-US"/>
        </w:rPr>
        <w:t xml:space="preserve"> in</w:t>
      </w:r>
      <w:r w:rsidR="00927403" w:rsidRPr="00630401">
        <w:rPr>
          <w:rFonts w:ascii="Times New Roman" w:hAnsi="Times New Roman" w:cs="Times New Roman"/>
          <w:sz w:val="28"/>
          <w:szCs w:val="28"/>
          <w:lang w:val="en-US"/>
        </w:rPr>
        <w:t xml:space="preserve"> the</w:t>
      </w:r>
      <w:r w:rsidRPr="00630401">
        <w:rPr>
          <w:rFonts w:ascii="Times New Roman" w:hAnsi="Times New Roman" w:cs="Times New Roman"/>
          <w:sz w:val="28"/>
          <w:szCs w:val="28"/>
          <w:lang w:val="en-US"/>
        </w:rPr>
        <w:t xml:space="preserve"> </w:t>
      </w:r>
      <w:r w:rsidR="00927403" w:rsidRPr="00630401">
        <w:rPr>
          <w:rFonts w:ascii="Times New Roman" w:hAnsi="Times New Roman" w:cs="Times New Roman"/>
          <w:sz w:val="28"/>
          <w:szCs w:val="28"/>
          <w:lang w:val="en-US"/>
        </w:rPr>
        <w:t>sanction of A</w:t>
      </w:r>
      <w:r w:rsidRPr="00630401">
        <w:rPr>
          <w:rFonts w:ascii="Times New Roman" w:hAnsi="Times New Roman" w:cs="Times New Roman"/>
          <w:sz w:val="28"/>
          <w:szCs w:val="28"/>
          <w:lang w:val="en-US"/>
        </w:rPr>
        <w:t>rticle 284.2</w:t>
      </w:r>
      <w:r w:rsidR="00927403" w:rsidRPr="00630401">
        <w:rPr>
          <w:rFonts w:ascii="Times New Roman" w:hAnsi="Times New Roman" w:cs="Times New Roman"/>
          <w:sz w:val="28"/>
          <w:szCs w:val="28"/>
          <w:lang w:val="en-US"/>
        </w:rPr>
        <w:t xml:space="preserve"> of the</w:t>
      </w:r>
      <w:r w:rsidRPr="00630401">
        <w:rPr>
          <w:rFonts w:ascii="Times New Roman" w:hAnsi="Times New Roman" w:cs="Times New Roman"/>
          <w:sz w:val="28"/>
          <w:szCs w:val="28"/>
          <w:lang w:val="en-US"/>
        </w:rPr>
        <w:t xml:space="preserve"> </w:t>
      </w:r>
      <w:r w:rsidR="00A6277F" w:rsidRPr="00630401">
        <w:rPr>
          <w:rFonts w:ascii="Times New Roman" w:hAnsi="Times New Roman" w:cs="Times New Roman"/>
          <w:sz w:val="28"/>
          <w:szCs w:val="28"/>
          <w:lang w:val="en-US"/>
        </w:rPr>
        <w:t>CC</w:t>
      </w:r>
      <w:r w:rsidRPr="00630401">
        <w:rPr>
          <w:rFonts w:ascii="Times New Roman" w:hAnsi="Times New Roman" w:cs="Times New Roman"/>
          <w:sz w:val="28"/>
          <w:szCs w:val="28"/>
          <w:lang w:val="en-US"/>
        </w:rPr>
        <w:t xml:space="preserve">. Elimination of these </w:t>
      </w:r>
      <w:r w:rsidR="00927403" w:rsidRPr="00630401">
        <w:rPr>
          <w:rFonts w:ascii="Times New Roman" w:hAnsi="Times New Roman" w:cs="Times New Roman"/>
          <w:sz w:val="28"/>
          <w:szCs w:val="28"/>
          <w:lang w:val="en-US"/>
        </w:rPr>
        <w:t>lacks</w:t>
      </w:r>
      <w:r w:rsidRPr="00630401">
        <w:rPr>
          <w:rFonts w:ascii="Times New Roman" w:hAnsi="Times New Roman" w:cs="Times New Roman"/>
          <w:sz w:val="28"/>
          <w:szCs w:val="28"/>
          <w:lang w:val="en-US"/>
        </w:rPr>
        <w:t xml:space="preserve"> </w:t>
      </w:r>
      <w:r w:rsidR="00927403" w:rsidRPr="00630401">
        <w:rPr>
          <w:rFonts w:ascii="Times New Roman" w:hAnsi="Times New Roman" w:cs="Times New Roman"/>
          <w:sz w:val="28"/>
          <w:szCs w:val="28"/>
          <w:lang w:val="en-US"/>
        </w:rPr>
        <w:t>is possible</w:t>
      </w:r>
      <w:r w:rsidRPr="00630401">
        <w:rPr>
          <w:rFonts w:ascii="Times New Roman" w:hAnsi="Times New Roman" w:cs="Times New Roman"/>
          <w:sz w:val="28"/>
          <w:szCs w:val="28"/>
          <w:lang w:val="en-US"/>
        </w:rPr>
        <w:t xml:space="preserve"> only in a legislative order.</w:t>
      </w:r>
    </w:p>
    <w:p w:rsidR="00160B2B" w:rsidRPr="00630401" w:rsidRDefault="00160B2B" w:rsidP="00630401">
      <w:pPr>
        <w:ind w:firstLine="567"/>
        <w:rPr>
          <w:rFonts w:ascii="Times New Roman" w:hAnsi="Times New Roman" w:cs="Times New Roman"/>
          <w:b/>
          <w:sz w:val="28"/>
          <w:szCs w:val="28"/>
          <w:lang w:val="en-GB"/>
        </w:rPr>
      </w:pPr>
      <w:r w:rsidRPr="00630401">
        <w:rPr>
          <w:rFonts w:ascii="Times New Roman" w:hAnsi="Times New Roman" w:cs="Times New Roman"/>
          <w:sz w:val="28"/>
          <w:szCs w:val="28"/>
          <w:lang w:val="en-US"/>
        </w:rPr>
        <w:t xml:space="preserve">Being guided by Article 130.4 of the Constitution of the Republic of Azerbaijan, Articles 60, 63, 65-67 and 69 </w:t>
      </w:r>
      <w:r w:rsidRPr="00630401">
        <w:rPr>
          <w:rFonts w:ascii="Times New Roman" w:hAnsi="Times New Roman" w:cs="Times New Roman"/>
          <w:sz w:val="28"/>
          <w:szCs w:val="28"/>
          <w:lang w:val="en-GB"/>
        </w:rPr>
        <w:t xml:space="preserve">of the Law of the Republic of Azerbaijan “On Constitutional Court”, the Plenum of the Constitutional Court of the Republic of Azerbaijan </w:t>
      </w:r>
    </w:p>
    <w:p w:rsidR="00160B2B" w:rsidRPr="00630401" w:rsidRDefault="00160B2B" w:rsidP="00630401">
      <w:pPr>
        <w:ind w:firstLine="567"/>
        <w:jc w:val="center"/>
        <w:rPr>
          <w:rFonts w:ascii="Times New Roman" w:hAnsi="Times New Roman" w:cs="Times New Roman"/>
          <w:b/>
          <w:sz w:val="28"/>
          <w:szCs w:val="28"/>
          <w:lang w:val="en-GB"/>
        </w:rPr>
      </w:pPr>
    </w:p>
    <w:p w:rsidR="00160B2B" w:rsidRPr="00630401" w:rsidRDefault="00160B2B" w:rsidP="00630401">
      <w:pPr>
        <w:ind w:firstLine="567"/>
        <w:jc w:val="center"/>
        <w:rPr>
          <w:rFonts w:ascii="Times New Roman" w:hAnsi="Times New Roman" w:cs="Times New Roman"/>
          <w:b/>
          <w:sz w:val="28"/>
          <w:szCs w:val="28"/>
          <w:lang w:val="en-GB"/>
        </w:rPr>
      </w:pPr>
      <w:r w:rsidRPr="00630401">
        <w:rPr>
          <w:rFonts w:ascii="Times New Roman" w:hAnsi="Times New Roman" w:cs="Times New Roman"/>
          <w:b/>
          <w:sz w:val="28"/>
          <w:szCs w:val="28"/>
          <w:lang w:val="en-GB"/>
        </w:rPr>
        <w:t>DECIDED:</w:t>
      </w:r>
    </w:p>
    <w:p w:rsidR="00160B2B" w:rsidRPr="00630401" w:rsidRDefault="00160B2B" w:rsidP="00630401">
      <w:pPr>
        <w:autoSpaceDE w:val="0"/>
        <w:autoSpaceDN w:val="0"/>
        <w:adjustRightInd w:val="0"/>
        <w:ind w:firstLine="567"/>
        <w:rPr>
          <w:rFonts w:ascii="Times New Roman" w:hAnsi="Times New Roman" w:cs="Times New Roman"/>
          <w:sz w:val="28"/>
          <w:szCs w:val="28"/>
          <w:lang w:val="en-US"/>
        </w:rPr>
      </w:pPr>
    </w:p>
    <w:p w:rsidR="00D669C1" w:rsidRPr="00630401" w:rsidRDefault="00160B2B"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 xml:space="preserve">1. </w:t>
      </w:r>
      <w:r w:rsidR="0088518E" w:rsidRPr="00630401">
        <w:rPr>
          <w:rFonts w:ascii="Times New Roman" w:hAnsi="Times New Roman" w:cs="Times New Roman"/>
          <w:sz w:val="28"/>
          <w:szCs w:val="28"/>
          <w:lang w:val="en-US"/>
        </w:rPr>
        <w:t>I</w:t>
      </w:r>
      <w:r w:rsidR="00D669C1" w:rsidRPr="00630401">
        <w:rPr>
          <w:rFonts w:ascii="Times New Roman" w:hAnsi="Times New Roman" w:cs="Times New Roman"/>
          <w:sz w:val="28"/>
          <w:szCs w:val="28"/>
          <w:lang w:val="en-US"/>
        </w:rPr>
        <w:t xml:space="preserve">n cases when punishment in the form of deprivation of the right to hold certain positions or to be engaged in a certain activity is provided in the sanction of the relevant </w:t>
      </w:r>
      <w:r w:rsidR="00823C7A" w:rsidRPr="00630401">
        <w:rPr>
          <w:rFonts w:ascii="Times New Roman" w:hAnsi="Times New Roman" w:cs="Times New Roman"/>
          <w:sz w:val="28"/>
          <w:szCs w:val="28"/>
          <w:lang w:val="en-US"/>
        </w:rPr>
        <w:t>A</w:t>
      </w:r>
      <w:r w:rsidR="00D669C1" w:rsidRPr="00630401">
        <w:rPr>
          <w:rFonts w:ascii="Times New Roman" w:hAnsi="Times New Roman" w:cs="Times New Roman"/>
          <w:sz w:val="28"/>
          <w:szCs w:val="28"/>
          <w:lang w:val="en-US"/>
        </w:rPr>
        <w:t>rticle of Special part of C</w:t>
      </w:r>
      <w:r w:rsidR="0035242C" w:rsidRPr="00630401">
        <w:rPr>
          <w:rFonts w:ascii="Times New Roman" w:hAnsi="Times New Roman" w:cs="Times New Roman"/>
          <w:sz w:val="28"/>
          <w:szCs w:val="28"/>
          <w:lang w:val="en-US"/>
        </w:rPr>
        <w:t>riminal Code</w:t>
      </w:r>
      <w:r w:rsidR="00D669C1" w:rsidRPr="00630401">
        <w:rPr>
          <w:rFonts w:ascii="Times New Roman" w:hAnsi="Times New Roman" w:cs="Times New Roman"/>
          <w:sz w:val="28"/>
          <w:szCs w:val="28"/>
          <w:lang w:val="en-US"/>
        </w:rPr>
        <w:t xml:space="preserve"> as the basic punishment, however</w:t>
      </w:r>
      <w:r w:rsidR="00823C7A" w:rsidRPr="00630401">
        <w:rPr>
          <w:rFonts w:ascii="Times New Roman" w:hAnsi="Times New Roman" w:cs="Times New Roman"/>
          <w:sz w:val="28"/>
          <w:szCs w:val="28"/>
          <w:lang w:val="en-US"/>
        </w:rPr>
        <w:t>,</w:t>
      </w:r>
      <w:r w:rsidR="00D669C1" w:rsidRPr="00630401">
        <w:rPr>
          <w:rFonts w:ascii="Times New Roman" w:hAnsi="Times New Roman" w:cs="Times New Roman"/>
          <w:sz w:val="28"/>
          <w:szCs w:val="28"/>
          <w:lang w:val="en-US"/>
        </w:rPr>
        <w:t xml:space="preserve"> was not imposed in this quality</w:t>
      </w:r>
      <w:r w:rsidR="00823C7A" w:rsidRPr="00630401">
        <w:rPr>
          <w:rFonts w:ascii="Times New Roman" w:hAnsi="Times New Roman" w:cs="Times New Roman"/>
          <w:sz w:val="28"/>
          <w:szCs w:val="28"/>
          <w:lang w:val="en-US"/>
        </w:rPr>
        <w:t xml:space="preserve"> and </w:t>
      </w:r>
      <w:r w:rsidR="00D669C1" w:rsidRPr="00630401">
        <w:rPr>
          <w:rFonts w:ascii="Times New Roman" w:hAnsi="Times New Roman" w:cs="Times New Roman"/>
          <w:sz w:val="28"/>
          <w:szCs w:val="28"/>
          <w:lang w:val="en-US"/>
        </w:rPr>
        <w:t>it can be applied as additional punishment</w:t>
      </w:r>
      <w:r w:rsidR="0088518E" w:rsidRPr="00630401">
        <w:rPr>
          <w:rFonts w:ascii="Times New Roman" w:hAnsi="Times New Roman" w:cs="Times New Roman"/>
          <w:sz w:val="28"/>
          <w:szCs w:val="28"/>
          <w:lang w:val="en-US"/>
        </w:rPr>
        <w:t>.</w:t>
      </w:r>
    </w:p>
    <w:p w:rsidR="00D669C1" w:rsidRPr="00630401" w:rsidRDefault="0088518E"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t>2. A</w:t>
      </w:r>
      <w:r w:rsidR="00D669C1" w:rsidRPr="00630401">
        <w:rPr>
          <w:rFonts w:ascii="Times New Roman" w:hAnsi="Times New Roman" w:cs="Times New Roman"/>
          <w:sz w:val="28"/>
          <w:szCs w:val="28"/>
          <w:lang w:val="en-US"/>
        </w:rPr>
        <w:t xml:space="preserve">ccording to requirements of Articles 42 and 46.3 of the </w:t>
      </w:r>
      <w:r w:rsidR="0035242C" w:rsidRPr="00630401">
        <w:rPr>
          <w:rFonts w:ascii="Times New Roman" w:hAnsi="Times New Roman" w:cs="Times New Roman"/>
          <w:sz w:val="28"/>
          <w:szCs w:val="28"/>
          <w:lang w:val="en-US"/>
        </w:rPr>
        <w:t>Criminal Code</w:t>
      </w:r>
      <w:r w:rsidR="00D669C1" w:rsidRPr="00630401">
        <w:rPr>
          <w:rFonts w:ascii="Times New Roman" w:hAnsi="Times New Roman" w:cs="Times New Roman"/>
          <w:sz w:val="28"/>
          <w:szCs w:val="28"/>
          <w:lang w:val="en-US"/>
        </w:rPr>
        <w:t xml:space="preserve"> punishment in the form of deprivation of the right to hold certain positions or be</w:t>
      </w:r>
      <w:r w:rsidR="00823C7A" w:rsidRPr="00630401">
        <w:rPr>
          <w:rFonts w:ascii="Times New Roman" w:hAnsi="Times New Roman" w:cs="Times New Roman"/>
          <w:sz w:val="28"/>
          <w:szCs w:val="28"/>
          <w:lang w:val="en-US"/>
        </w:rPr>
        <w:t xml:space="preserve"> </w:t>
      </w:r>
      <w:r w:rsidR="00D669C1" w:rsidRPr="00630401">
        <w:rPr>
          <w:rFonts w:ascii="Times New Roman" w:hAnsi="Times New Roman" w:cs="Times New Roman"/>
          <w:sz w:val="28"/>
          <w:szCs w:val="28"/>
          <w:lang w:val="en-US"/>
        </w:rPr>
        <w:t>engaged in a certain activity cannot be imposed as additional punishment to punishment in the form of a penalty</w:t>
      </w:r>
      <w:r w:rsidRPr="00630401">
        <w:rPr>
          <w:rFonts w:ascii="Times New Roman" w:hAnsi="Times New Roman" w:cs="Times New Roman"/>
          <w:sz w:val="28"/>
          <w:szCs w:val="28"/>
          <w:lang w:val="en-US"/>
        </w:rPr>
        <w:t>.</w:t>
      </w:r>
    </w:p>
    <w:p w:rsidR="00D669C1" w:rsidRPr="00630401" w:rsidRDefault="0088518E" w:rsidP="00630401">
      <w:pPr>
        <w:ind w:firstLine="567"/>
        <w:rPr>
          <w:rFonts w:ascii="Times New Roman" w:hAnsi="Times New Roman" w:cs="Times New Roman"/>
          <w:sz w:val="28"/>
          <w:szCs w:val="28"/>
          <w:lang w:val="en-US"/>
        </w:rPr>
      </w:pPr>
      <w:r w:rsidRPr="00630401">
        <w:rPr>
          <w:rFonts w:ascii="Times New Roman" w:hAnsi="Times New Roman" w:cs="Times New Roman"/>
          <w:sz w:val="28"/>
          <w:szCs w:val="28"/>
          <w:lang w:val="en-US"/>
        </w:rPr>
        <w:lastRenderedPageBreak/>
        <w:t>3. A</w:t>
      </w:r>
      <w:r w:rsidR="00D669C1" w:rsidRPr="00630401">
        <w:rPr>
          <w:rFonts w:ascii="Times New Roman" w:hAnsi="Times New Roman" w:cs="Times New Roman"/>
          <w:sz w:val="28"/>
          <w:szCs w:val="28"/>
          <w:lang w:val="en-US"/>
        </w:rPr>
        <w:t xml:space="preserve">ccording to requirements of Articles 346.1.14 and 353.2.8 of the Criminal Procedure Code in cases when in the sanction of the relevant </w:t>
      </w:r>
      <w:r w:rsidR="00823C7A" w:rsidRPr="00630401">
        <w:rPr>
          <w:rFonts w:ascii="Times New Roman" w:hAnsi="Times New Roman" w:cs="Times New Roman"/>
          <w:sz w:val="28"/>
          <w:szCs w:val="28"/>
          <w:lang w:val="en-US"/>
        </w:rPr>
        <w:t>A</w:t>
      </w:r>
      <w:r w:rsidR="00D669C1" w:rsidRPr="00630401">
        <w:rPr>
          <w:rFonts w:ascii="Times New Roman" w:hAnsi="Times New Roman" w:cs="Times New Roman"/>
          <w:sz w:val="28"/>
          <w:szCs w:val="28"/>
          <w:lang w:val="en-US"/>
        </w:rPr>
        <w:t>rticles of the criminal law application or no</w:t>
      </w:r>
      <w:r w:rsidR="00823C7A" w:rsidRPr="00630401">
        <w:rPr>
          <w:rFonts w:ascii="Times New Roman" w:hAnsi="Times New Roman" w:cs="Times New Roman"/>
          <w:sz w:val="28"/>
          <w:szCs w:val="28"/>
          <w:lang w:val="en-US"/>
        </w:rPr>
        <w:t>ne</w:t>
      </w:r>
      <w:r w:rsidR="00D669C1" w:rsidRPr="00630401">
        <w:rPr>
          <w:rFonts w:ascii="Times New Roman" w:hAnsi="Times New Roman" w:cs="Times New Roman"/>
          <w:sz w:val="28"/>
          <w:szCs w:val="28"/>
          <w:lang w:val="en-US"/>
        </w:rPr>
        <w:t xml:space="preserve"> application of punishment in the form of deprivation of the right to hold certain positi</w:t>
      </w:r>
      <w:r w:rsidR="00823C7A" w:rsidRPr="00630401">
        <w:rPr>
          <w:rFonts w:ascii="Times New Roman" w:hAnsi="Times New Roman" w:cs="Times New Roman"/>
          <w:sz w:val="28"/>
          <w:szCs w:val="28"/>
          <w:lang w:val="en-US"/>
        </w:rPr>
        <w:t xml:space="preserve">ons or </w:t>
      </w:r>
      <w:r w:rsidR="00D669C1" w:rsidRPr="00630401">
        <w:rPr>
          <w:rFonts w:ascii="Times New Roman" w:hAnsi="Times New Roman" w:cs="Times New Roman"/>
          <w:sz w:val="28"/>
          <w:szCs w:val="28"/>
          <w:lang w:val="en-US"/>
        </w:rPr>
        <w:t xml:space="preserve">be engaged in a certain activity as additional punishment is provided courts </w:t>
      </w:r>
      <w:r w:rsidR="00823C7A" w:rsidRPr="00630401">
        <w:rPr>
          <w:rFonts w:ascii="Times New Roman" w:hAnsi="Times New Roman" w:cs="Times New Roman"/>
          <w:sz w:val="28"/>
          <w:szCs w:val="28"/>
          <w:lang w:val="en-US"/>
        </w:rPr>
        <w:t xml:space="preserve">must </w:t>
      </w:r>
      <w:r w:rsidR="00D669C1" w:rsidRPr="00630401">
        <w:rPr>
          <w:rFonts w:ascii="Times New Roman" w:hAnsi="Times New Roman" w:cs="Times New Roman"/>
          <w:sz w:val="28"/>
          <w:szCs w:val="28"/>
          <w:lang w:val="en-US"/>
        </w:rPr>
        <w:t>discuss a question of ne</w:t>
      </w:r>
      <w:r w:rsidR="00823C7A" w:rsidRPr="00630401">
        <w:rPr>
          <w:rFonts w:ascii="Times New Roman" w:hAnsi="Times New Roman" w:cs="Times New Roman"/>
          <w:sz w:val="28"/>
          <w:szCs w:val="28"/>
          <w:lang w:val="en-US"/>
        </w:rPr>
        <w:t xml:space="preserve">cessity </w:t>
      </w:r>
      <w:r w:rsidR="00D669C1" w:rsidRPr="00630401">
        <w:rPr>
          <w:rFonts w:ascii="Times New Roman" w:hAnsi="Times New Roman" w:cs="Times New Roman"/>
          <w:sz w:val="28"/>
          <w:szCs w:val="28"/>
          <w:lang w:val="en-US"/>
        </w:rPr>
        <w:t xml:space="preserve">of its imposing and specify reasons of the imposing of this punishment in </w:t>
      </w:r>
      <w:r w:rsidR="00823C7A" w:rsidRPr="00630401">
        <w:rPr>
          <w:rFonts w:ascii="Times New Roman" w:hAnsi="Times New Roman" w:cs="Times New Roman"/>
          <w:sz w:val="28"/>
          <w:szCs w:val="28"/>
          <w:lang w:val="en-US"/>
        </w:rPr>
        <w:t xml:space="preserve">their </w:t>
      </w:r>
      <w:r w:rsidR="00D669C1" w:rsidRPr="00630401">
        <w:rPr>
          <w:rFonts w:ascii="Times New Roman" w:hAnsi="Times New Roman" w:cs="Times New Roman"/>
          <w:sz w:val="28"/>
          <w:szCs w:val="28"/>
          <w:lang w:val="en-US"/>
        </w:rPr>
        <w:t>decision.</w:t>
      </w:r>
    </w:p>
    <w:p w:rsidR="00160B2B" w:rsidRPr="00630401" w:rsidRDefault="00160B2B" w:rsidP="00630401">
      <w:pPr>
        <w:autoSpaceDE w:val="0"/>
        <w:autoSpaceDN w:val="0"/>
        <w:adjustRightInd w:val="0"/>
        <w:ind w:firstLine="567"/>
        <w:rPr>
          <w:rFonts w:ascii="Times New Roman" w:hAnsi="Times New Roman" w:cs="Times New Roman"/>
          <w:sz w:val="28"/>
          <w:szCs w:val="28"/>
          <w:lang w:val="en-GB"/>
        </w:rPr>
      </w:pPr>
      <w:r w:rsidRPr="00630401">
        <w:rPr>
          <w:rFonts w:ascii="Times New Roman" w:hAnsi="Times New Roman" w:cs="Times New Roman"/>
          <w:sz w:val="28"/>
          <w:szCs w:val="28"/>
          <w:lang w:val="en-GB"/>
        </w:rPr>
        <w:t>4. The decision shall come into force from the date of its publication.</w:t>
      </w:r>
    </w:p>
    <w:p w:rsidR="00160B2B" w:rsidRPr="00630401" w:rsidRDefault="00160B2B" w:rsidP="00630401">
      <w:pPr>
        <w:tabs>
          <w:tab w:val="left" w:pos="900"/>
        </w:tabs>
        <w:ind w:firstLine="567"/>
        <w:rPr>
          <w:rFonts w:ascii="Times New Roman" w:hAnsi="Times New Roman" w:cs="Times New Roman"/>
          <w:sz w:val="28"/>
          <w:szCs w:val="28"/>
          <w:lang w:val="en-GB"/>
        </w:rPr>
      </w:pPr>
      <w:r w:rsidRPr="00630401">
        <w:rPr>
          <w:rFonts w:ascii="Times New Roman" w:hAnsi="Times New Roman" w:cs="Times New Roman"/>
          <w:sz w:val="28"/>
          <w:szCs w:val="28"/>
          <w:lang w:val="en-GB"/>
        </w:rPr>
        <w:t xml:space="preserve">5. The decision shall be published in </w:t>
      </w:r>
      <w:r w:rsidR="00273814" w:rsidRPr="00630401">
        <w:rPr>
          <w:rFonts w:ascii="Times New Roman" w:hAnsi="Times New Roman" w:cs="Times New Roman"/>
          <w:sz w:val="28"/>
          <w:szCs w:val="28"/>
          <w:lang w:val="en-GB"/>
        </w:rPr>
        <w:t>“</w:t>
      </w:r>
      <w:r w:rsidRPr="00630401">
        <w:rPr>
          <w:rFonts w:ascii="Times New Roman" w:hAnsi="Times New Roman" w:cs="Times New Roman"/>
          <w:sz w:val="28"/>
          <w:szCs w:val="28"/>
          <w:lang w:val="en-GB"/>
        </w:rPr>
        <w:t>Azerbaijan</w:t>
      </w:r>
      <w:r w:rsidR="00273814" w:rsidRPr="00630401">
        <w:rPr>
          <w:rFonts w:ascii="Times New Roman" w:hAnsi="Times New Roman" w:cs="Times New Roman"/>
          <w:sz w:val="28"/>
          <w:szCs w:val="28"/>
          <w:lang w:val="en-GB"/>
        </w:rPr>
        <w:t>”</w:t>
      </w:r>
      <w:r w:rsidRPr="00630401">
        <w:rPr>
          <w:rFonts w:ascii="Times New Roman" w:hAnsi="Times New Roman" w:cs="Times New Roman"/>
          <w:sz w:val="28"/>
          <w:szCs w:val="28"/>
          <w:lang w:val="en-GB"/>
        </w:rPr>
        <w:t xml:space="preserve">, </w:t>
      </w:r>
      <w:r w:rsidR="00273814" w:rsidRPr="00630401">
        <w:rPr>
          <w:rFonts w:ascii="Times New Roman" w:hAnsi="Times New Roman" w:cs="Times New Roman"/>
          <w:sz w:val="28"/>
          <w:szCs w:val="28"/>
          <w:lang w:val="en-GB"/>
        </w:rPr>
        <w:t>“</w:t>
      </w:r>
      <w:proofErr w:type="spellStart"/>
      <w:r w:rsidRPr="00630401">
        <w:rPr>
          <w:rFonts w:ascii="Times New Roman" w:hAnsi="Times New Roman" w:cs="Times New Roman"/>
          <w:sz w:val="28"/>
          <w:szCs w:val="28"/>
          <w:lang w:val="en-GB"/>
        </w:rPr>
        <w:t>Respublika</w:t>
      </w:r>
      <w:proofErr w:type="spellEnd"/>
      <w:r w:rsidR="00273814" w:rsidRPr="00630401">
        <w:rPr>
          <w:rFonts w:ascii="Times New Roman" w:hAnsi="Times New Roman" w:cs="Times New Roman"/>
          <w:sz w:val="28"/>
          <w:szCs w:val="28"/>
          <w:lang w:val="en-GB"/>
        </w:rPr>
        <w:t>”</w:t>
      </w:r>
      <w:r w:rsidRPr="00630401">
        <w:rPr>
          <w:rFonts w:ascii="Times New Roman" w:hAnsi="Times New Roman" w:cs="Times New Roman"/>
          <w:sz w:val="28"/>
          <w:szCs w:val="28"/>
          <w:lang w:val="en-GB"/>
        </w:rPr>
        <w:t xml:space="preserve">, </w:t>
      </w:r>
      <w:r w:rsidR="00273814" w:rsidRPr="00630401">
        <w:rPr>
          <w:rFonts w:ascii="Times New Roman" w:hAnsi="Times New Roman" w:cs="Times New Roman"/>
          <w:sz w:val="28"/>
          <w:szCs w:val="28"/>
          <w:lang w:val="en-GB"/>
        </w:rPr>
        <w:t>“</w:t>
      </w:r>
      <w:proofErr w:type="spellStart"/>
      <w:r w:rsidRPr="00630401">
        <w:rPr>
          <w:rFonts w:ascii="Times New Roman" w:hAnsi="Times New Roman" w:cs="Times New Roman"/>
          <w:sz w:val="28"/>
          <w:szCs w:val="28"/>
          <w:lang w:val="en-GB"/>
        </w:rPr>
        <w:t>Xalq</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Qazeti</w:t>
      </w:r>
      <w:proofErr w:type="spellEnd"/>
      <w:r w:rsidR="00273814" w:rsidRPr="00630401">
        <w:rPr>
          <w:rFonts w:ascii="Times New Roman" w:hAnsi="Times New Roman" w:cs="Times New Roman"/>
          <w:sz w:val="28"/>
          <w:szCs w:val="28"/>
          <w:lang w:val="en-GB"/>
        </w:rPr>
        <w:t>”</w:t>
      </w:r>
      <w:r w:rsidRPr="00630401">
        <w:rPr>
          <w:rFonts w:ascii="Times New Roman" w:hAnsi="Times New Roman" w:cs="Times New Roman"/>
          <w:sz w:val="28"/>
          <w:szCs w:val="28"/>
          <w:lang w:val="en-GB"/>
        </w:rPr>
        <w:t xml:space="preserve"> and </w:t>
      </w:r>
      <w:r w:rsidR="00273814" w:rsidRPr="00630401">
        <w:rPr>
          <w:rFonts w:ascii="Times New Roman" w:hAnsi="Times New Roman" w:cs="Times New Roman"/>
          <w:sz w:val="28"/>
          <w:szCs w:val="28"/>
          <w:lang w:val="en-GB"/>
        </w:rPr>
        <w:t>“</w:t>
      </w:r>
      <w:proofErr w:type="spellStart"/>
      <w:r w:rsidRPr="00630401">
        <w:rPr>
          <w:rFonts w:ascii="Times New Roman" w:hAnsi="Times New Roman" w:cs="Times New Roman"/>
          <w:sz w:val="28"/>
          <w:szCs w:val="28"/>
          <w:lang w:val="en-GB"/>
        </w:rPr>
        <w:t>Bakinskiy</w:t>
      </w:r>
      <w:proofErr w:type="spellEnd"/>
      <w:r w:rsidRPr="00630401">
        <w:rPr>
          <w:rFonts w:ascii="Times New Roman" w:hAnsi="Times New Roman" w:cs="Times New Roman"/>
          <w:sz w:val="28"/>
          <w:szCs w:val="28"/>
          <w:lang w:val="en-GB"/>
        </w:rPr>
        <w:t xml:space="preserve"> </w:t>
      </w:r>
      <w:proofErr w:type="spellStart"/>
      <w:r w:rsidRPr="00630401">
        <w:rPr>
          <w:rFonts w:ascii="Times New Roman" w:hAnsi="Times New Roman" w:cs="Times New Roman"/>
          <w:sz w:val="28"/>
          <w:szCs w:val="28"/>
          <w:lang w:val="en-GB"/>
        </w:rPr>
        <w:t>Rabochiy</w:t>
      </w:r>
      <w:proofErr w:type="spellEnd"/>
      <w:r w:rsidR="00273814" w:rsidRPr="00630401">
        <w:rPr>
          <w:rFonts w:ascii="Times New Roman" w:hAnsi="Times New Roman" w:cs="Times New Roman"/>
          <w:sz w:val="28"/>
          <w:szCs w:val="28"/>
          <w:lang w:val="en-GB"/>
        </w:rPr>
        <w:t>”</w:t>
      </w:r>
      <w:r w:rsidRPr="00630401">
        <w:rPr>
          <w:rFonts w:ascii="Times New Roman" w:hAnsi="Times New Roman" w:cs="Times New Roman"/>
          <w:sz w:val="28"/>
          <w:szCs w:val="28"/>
          <w:lang w:val="en-GB"/>
        </w:rPr>
        <w:t xml:space="preserve"> newspapers and </w:t>
      </w:r>
      <w:r w:rsidR="00273814" w:rsidRPr="00630401">
        <w:rPr>
          <w:rFonts w:ascii="Times New Roman" w:hAnsi="Times New Roman" w:cs="Times New Roman"/>
          <w:sz w:val="28"/>
          <w:szCs w:val="28"/>
          <w:lang w:val="en-GB"/>
        </w:rPr>
        <w:t>“</w:t>
      </w:r>
      <w:r w:rsidRPr="00630401">
        <w:rPr>
          <w:rFonts w:ascii="Times New Roman" w:hAnsi="Times New Roman" w:cs="Times New Roman"/>
          <w:sz w:val="28"/>
          <w:szCs w:val="28"/>
          <w:lang w:val="en-GB"/>
        </w:rPr>
        <w:t>Bulletin of the Constitutional Court of the Republic of Azerbaijan</w:t>
      </w:r>
      <w:r w:rsidR="00273814" w:rsidRPr="00630401">
        <w:rPr>
          <w:rFonts w:ascii="Times New Roman" w:hAnsi="Times New Roman" w:cs="Times New Roman"/>
          <w:sz w:val="28"/>
          <w:szCs w:val="28"/>
          <w:lang w:val="en-GB"/>
        </w:rPr>
        <w:t>”</w:t>
      </w:r>
      <w:r w:rsidRPr="00630401">
        <w:rPr>
          <w:rFonts w:ascii="Times New Roman" w:hAnsi="Times New Roman" w:cs="Times New Roman"/>
          <w:sz w:val="28"/>
          <w:szCs w:val="28"/>
          <w:lang w:val="en-GB"/>
        </w:rPr>
        <w:t>.</w:t>
      </w:r>
    </w:p>
    <w:p w:rsidR="00160B2B" w:rsidRPr="00630401" w:rsidRDefault="00160B2B" w:rsidP="00630401">
      <w:pPr>
        <w:tabs>
          <w:tab w:val="left" w:pos="900"/>
        </w:tabs>
        <w:ind w:firstLine="567"/>
        <w:rPr>
          <w:rFonts w:ascii="Times New Roman" w:hAnsi="Times New Roman" w:cs="Times New Roman"/>
          <w:sz w:val="28"/>
          <w:szCs w:val="28"/>
          <w:lang w:val="en-GB"/>
        </w:rPr>
      </w:pPr>
      <w:r w:rsidRPr="00630401">
        <w:rPr>
          <w:rFonts w:ascii="Times New Roman" w:hAnsi="Times New Roman" w:cs="Times New Roman"/>
          <w:sz w:val="28"/>
          <w:szCs w:val="28"/>
          <w:lang w:val="en-GB"/>
        </w:rPr>
        <w:t xml:space="preserve">6. The decision is final and cannot be cancelled, changed or officially interpreted by </w:t>
      </w:r>
      <w:proofErr w:type="spellStart"/>
      <w:r w:rsidRPr="00630401">
        <w:rPr>
          <w:rFonts w:ascii="Times New Roman" w:hAnsi="Times New Roman" w:cs="Times New Roman"/>
          <w:sz w:val="28"/>
          <w:szCs w:val="28"/>
          <w:lang w:val="en-GB"/>
        </w:rPr>
        <w:t>any body</w:t>
      </w:r>
      <w:proofErr w:type="spellEnd"/>
      <w:r w:rsidRPr="00630401">
        <w:rPr>
          <w:rFonts w:ascii="Times New Roman" w:hAnsi="Times New Roman" w:cs="Times New Roman"/>
          <w:sz w:val="28"/>
          <w:szCs w:val="28"/>
          <w:lang w:val="en-GB"/>
        </w:rPr>
        <w:t xml:space="preserve"> or official.</w:t>
      </w:r>
    </w:p>
    <w:p w:rsidR="00160B2B" w:rsidRPr="00630401" w:rsidRDefault="00160B2B" w:rsidP="00630401">
      <w:pPr>
        <w:autoSpaceDE w:val="0"/>
        <w:autoSpaceDN w:val="0"/>
        <w:adjustRightInd w:val="0"/>
        <w:ind w:firstLine="567"/>
        <w:rPr>
          <w:rFonts w:ascii="Times New Roman" w:hAnsi="Times New Roman" w:cs="Times New Roman"/>
          <w:sz w:val="28"/>
          <w:szCs w:val="28"/>
          <w:lang w:val="en-GB"/>
        </w:rPr>
      </w:pPr>
    </w:p>
    <w:p w:rsidR="00160B2B" w:rsidRPr="00630401" w:rsidRDefault="00160B2B" w:rsidP="00630401">
      <w:pPr>
        <w:autoSpaceDE w:val="0"/>
        <w:autoSpaceDN w:val="0"/>
        <w:adjustRightInd w:val="0"/>
        <w:ind w:firstLine="708"/>
        <w:rPr>
          <w:rFonts w:ascii="Times New Roman" w:hAnsi="Times New Roman" w:cs="Times New Roman"/>
          <w:sz w:val="28"/>
          <w:szCs w:val="28"/>
          <w:lang w:val="en-US"/>
        </w:rPr>
      </w:pPr>
    </w:p>
    <w:p w:rsidR="00160B2B" w:rsidRPr="00630401" w:rsidRDefault="00160B2B" w:rsidP="00630401">
      <w:pPr>
        <w:ind w:firstLine="708"/>
        <w:rPr>
          <w:rFonts w:ascii="Times New Roman" w:hAnsi="Times New Roman" w:cs="Times New Roman"/>
          <w:sz w:val="28"/>
          <w:szCs w:val="28"/>
          <w:lang w:val="en-US"/>
        </w:rPr>
      </w:pPr>
    </w:p>
    <w:sectPr w:rsidR="00160B2B" w:rsidRPr="00630401" w:rsidSect="0090294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02948"/>
    <w:rsid w:val="000173EA"/>
    <w:rsid w:val="000374F3"/>
    <w:rsid w:val="00053639"/>
    <w:rsid w:val="00056497"/>
    <w:rsid w:val="00073D38"/>
    <w:rsid w:val="00081046"/>
    <w:rsid w:val="000A7FC5"/>
    <w:rsid w:val="000C1C72"/>
    <w:rsid w:val="00105965"/>
    <w:rsid w:val="0012000B"/>
    <w:rsid w:val="00121E43"/>
    <w:rsid w:val="001326F2"/>
    <w:rsid w:val="00160B2B"/>
    <w:rsid w:val="00166F9A"/>
    <w:rsid w:val="001A4255"/>
    <w:rsid w:val="001D06EA"/>
    <w:rsid w:val="001E558D"/>
    <w:rsid w:val="002238D8"/>
    <w:rsid w:val="002560EF"/>
    <w:rsid w:val="00256323"/>
    <w:rsid w:val="00273814"/>
    <w:rsid w:val="00281A05"/>
    <w:rsid w:val="00284DE3"/>
    <w:rsid w:val="002B6D21"/>
    <w:rsid w:val="002C47C6"/>
    <w:rsid w:val="002E0428"/>
    <w:rsid w:val="002E65C1"/>
    <w:rsid w:val="00306446"/>
    <w:rsid w:val="0031763E"/>
    <w:rsid w:val="00320053"/>
    <w:rsid w:val="00336624"/>
    <w:rsid w:val="00341CF6"/>
    <w:rsid w:val="0035242C"/>
    <w:rsid w:val="00355B2F"/>
    <w:rsid w:val="003F4485"/>
    <w:rsid w:val="00421AD0"/>
    <w:rsid w:val="00437148"/>
    <w:rsid w:val="00476A6D"/>
    <w:rsid w:val="00564AAF"/>
    <w:rsid w:val="00574782"/>
    <w:rsid w:val="00585467"/>
    <w:rsid w:val="005A6752"/>
    <w:rsid w:val="005F55A3"/>
    <w:rsid w:val="005F72E4"/>
    <w:rsid w:val="006055A5"/>
    <w:rsid w:val="00614684"/>
    <w:rsid w:val="00630401"/>
    <w:rsid w:val="00645464"/>
    <w:rsid w:val="006457B3"/>
    <w:rsid w:val="00652AC1"/>
    <w:rsid w:val="0065525C"/>
    <w:rsid w:val="00673B2D"/>
    <w:rsid w:val="0068308D"/>
    <w:rsid w:val="006A190E"/>
    <w:rsid w:val="006B6BE4"/>
    <w:rsid w:val="006D2B9D"/>
    <w:rsid w:val="006E1784"/>
    <w:rsid w:val="00704633"/>
    <w:rsid w:val="00723193"/>
    <w:rsid w:val="00730CF2"/>
    <w:rsid w:val="007446FF"/>
    <w:rsid w:val="007B1423"/>
    <w:rsid w:val="007E60E3"/>
    <w:rsid w:val="007F054B"/>
    <w:rsid w:val="007F5108"/>
    <w:rsid w:val="007F76C6"/>
    <w:rsid w:val="00814315"/>
    <w:rsid w:val="00823C7A"/>
    <w:rsid w:val="00845F5F"/>
    <w:rsid w:val="00853374"/>
    <w:rsid w:val="00854F4B"/>
    <w:rsid w:val="00864312"/>
    <w:rsid w:val="00871834"/>
    <w:rsid w:val="008827E4"/>
    <w:rsid w:val="0088518E"/>
    <w:rsid w:val="00887627"/>
    <w:rsid w:val="008A69DC"/>
    <w:rsid w:val="008E156E"/>
    <w:rsid w:val="008E2318"/>
    <w:rsid w:val="008E51B7"/>
    <w:rsid w:val="008E7718"/>
    <w:rsid w:val="00902948"/>
    <w:rsid w:val="00902C69"/>
    <w:rsid w:val="00921B3E"/>
    <w:rsid w:val="00927403"/>
    <w:rsid w:val="00982590"/>
    <w:rsid w:val="00983814"/>
    <w:rsid w:val="00997B09"/>
    <w:rsid w:val="009A068E"/>
    <w:rsid w:val="009A3830"/>
    <w:rsid w:val="009B7DD5"/>
    <w:rsid w:val="009C5A20"/>
    <w:rsid w:val="00A57357"/>
    <w:rsid w:val="00A6277F"/>
    <w:rsid w:val="00A86E6F"/>
    <w:rsid w:val="00A91CB2"/>
    <w:rsid w:val="00A96E5E"/>
    <w:rsid w:val="00AC358C"/>
    <w:rsid w:val="00AD0B51"/>
    <w:rsid w:val="00AD32B8"/>
    <w:rsid w:val="00AF04B2"/>
    <w:rsid w:val="00B26673"/>
    <w:rsid w:val="00BC7750"/>
    <w:rsid w:val="00BE01FE"/>
    <w:rsid w:val="00BE71D6"/>
    <w:rsid w:val="00BF025B"/>
    <w:rsid w:val="00C02615"/>
    <w:rsid w:val="00C31EBA"/>
    <w:rsid w:val="00C37F9B"/>
    <w:rsid w:val="00C71E33"/>
    <w:rsid w:val="00C76B6E"/>
    <w:rsid w:val="00CA1545"/>
    <w:rsid w:val="00CB61EC"/>
    <w:rsid w:val="00CC05DF"/>
    <w:rsid w:val="00CC2C65"/>
    <w:rsid w:val="00D37CB0"/>
    <w:rsid w:val="00D42011"/>
    <w:rsid w:val="00D669C1"/>
    <w:rsid w:val="00DB3DEB"/>
    <w:rsid w:val="00DC1B3E"/>
    <w:rsid w:val="00DC1B5F"/>
    <w:rsid w:val="00DF1304"/>
    <w:rsid w:val="00E16039"/>
    <w:rsid w:val="00E2336C"/>
    <w:rsid w:val="00E47F8D"/>
    <w:rsid w:val="00E60165"/>
    <w:rsid w:val="00E8375F"/>
    <w:rsid w:val="00ED2BF7"/>
    <w:rsid w:val="00EE2C44"/>
    <w:rsid w:val="00F03B20"/>
    <w:rsid w:val="00F3476C"/>
    <w:rsid w:val="00F3570E"/>
    <w:rsid w:val="00F6655B"/>
    <w:rsid w:val="00F77EEE"/>
    <w:rsid w:val="00FB5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CB61EC"/>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CB61EC"/>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1EC"/>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CB61EC"/>
    <w:rPr>
      <w:rFonts w:ascii="Garamond" w:eastAsia="Times New Roman" w:hAnsi="Garamond" w:cs="Times New Roman"/>
      <w:b/>
      <w:sz w:val="26"/>
      <w:szCs w:val="20"/>
      <w:lang w:eastAsia="ru-RU"/>
    </w:rPr>
  </w:style>
  <w:style w:type="paragraph" w:styleId="a3">
    <w:name w:val="Title"/>
    <w:basedOn w:val="a"/>
    <w:link w:val="a4"/>
    <w:qFormat/>
    <w:rsid w:val="00CB61EC"/>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CB61EC"/>
    <w:rPr>
      <w:rFonts w:ascii="Times New Roman" w:eastAsia="Times New Roman" w:hAnsi="Times New Roman" w:cs="Times New Roman"/>
      <w:sz w:val="28"/>
      <w:szCs w:val="20"/>
      <w:lang w:val="en-GB" w:eastAsia="ru-RU"/>
    </w:rPr>
  </w:style>
  <w:style w:type="paragraph" w:styleId="a5">
    <w:name w:val="Subtitle"/>
    <w:basedOn w:val="a"/>
    <w:link w:val="a6"/>
    <w:qFormat/>
    <w:rsid w:val="00CB61EC"/>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CB61EC"/>
    <w:rPr>
      <w:rFonts w:ascii="Times New Roman" w:eastAsia="Times New Roman" w:hAnsi="Times New Roman" w:cs="Times New Roman"/>
      <w:sz w:val="28"/>
      <w:szCs w:val="20"/>
      <w:lang w:val="en-GB" w:eastAsia="ru-RU"/>
    </w:rPr>
  </w:style>
  <w:style w:type="paragraph" w:styleId="a7">
    <w:name w:val="Body Text"/>
    <w:basedOn w:val="a"/>
    <w:link w:val="a8"/>
    <w:semiHidden/>
    <w:rsid w:val="00CB61EC"/>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CB61EC"/>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CB61EC"/>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CB61EC"/>
    <w:rPr>
      <w:rFonts w:ascii="Times New Roman" w:eastAsia="Times New Roman" w:hAnsi="Times New Roman" w:cs="Times New Roman"/>
      <w:sz w:val="28"/>
      <w:szCs w:val="20"/>
      <w:lang w:val="en-GB" w:eastAsia="ru-RU"/>
    </w:rPr>
  </w:style>
  <w:style w:type="paragraph" w:styleId="a9">
    <w:name w:val="List Paragraph"/>
    <w:basedOn w:val="a"/>
    <w:uiPriority w:val="34"/>
    <w:qFormat/>
    <w:rsid w:val="00BC77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4DFB-6D01-4700-8B9D-3BE83067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8</Pages>
  <Words>3323</Words>
  <Characters>18942</Characters>
  <Application>Microsoft Office Word</Application>
  <DocSecurity>0</DocSecurity>
  <Lines>157</Lines>
  <Paragraphs>44</Paragraphs>
  <ScaleCrop>false</ScaleCrop>
  <Company>Reanimator Extreme Edition</Company>
  <LinksUpToDate>false</LinksUpToDate>
  <CharactersWithSpaces>22221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user</cp:lastModifiedBy>
  <cp:revision>149</cp:revision>
  <dcterms:created xsi:type="dcterms:W3CDTF">2013-03-28T12:37:00Z</dcterms:created>
  <dcterms:modified xsi:type="dcterms:W3CDTF">2013-06-07T15:15:00Z</dcterms:modified>
</cp:coreProperties>
</file>